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196A3" w14:textId="77777777" w:rsidR="0033660C" w:rsidRDefault="009F45FC" w:rsidP="0088036A">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 xml:space="preserve">   </w:t>
      </w:r>
      <w:r w:rsidR="00D31E6A">
        <w:rPr>
          <w:rFonts w:ascii="Times New Roman" w:hAnsi="Times New Roman"/>
          <w:sz w:val="28"/>
          <w:szCs w:val="28"/>
          <w:lang w:eastAsia="ro-RO"/>
        </w:rPr>
        <w:t xml:space="preserve"> </w:t>
      </w:r>
      <w:r w:rsidR="0088036A">
        <w:rPr>
          <w:noProof/>
          <w:sz w:val="24"/>
          <w:lang w:eastAsia="ro-RO"/>
        </w:rPr>
        <w:drawing>
          <wp:inline distT="0" distB="0" distL="0" distR="0" wp14:anchorId="1B21A9C9" wp14:editId="757B41AF">
            <wp:extent cx="6381750" cy="904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81750" cy="904875"/>
                    </a:xfrm>
                    <a:prstGeom prst="rect">
                      <a:avLst/>
                    </a:prstGeom>
                    <a:solidFill>
                      <a:srgbClr val="FFFFFF"/>
                    </a:solidFill>
                    <a:ln w="9525">
                      <a:noFill/>
                      <a:miter lim="800000"/>
                      <a:headEnd/>
                      <a:tailEnd/>
                    </a:ln>
                  </pic:spPr>
                </pic:pic>
              </a:graphicData>
            </a:graphic>
          </wp:inline>
        </w:drawing>
      </w:r>
    </w:p>
    <w:p w14:paraId="066CACB5" w14:textId="77777777" w:rsidR="006C4D14" w:rsidRDefault="006C4D14" w:rsidP="006C4D14">
      <w:pPr>
        <w:pStyle w:val="BodyTextIndent"/>
        <w:ind w:firstLine="0"/>
        <w:jc w:val="center"/>
        <w:rPr>
          <w:b/>
          <w:bCs/>
        </w:rPr>
      </w:pPr>
    </w:p>
    <w:p w14:paraId="122A536E" w14:textId="77777777" w:rsidR="006C4D14" w:rsidRDefault="006C4D14" w:rsidP="006C4D14">
      <w:pPr>
        <w:pStyle w:val="BodyTextIndent"/>
        <w:ind w:firstLine="0"/>
        <w:jc w:val="center"/>
        <w:rPr>
          <w:b/>
          <w:bCs/>
        </w:rPr>
      </w:pPr>
    </w:p>
    <w:p w14:paraId="7AD1B766" w14:textId="759F70E6" w:rsidR="006C4D14" w:rsidRDefault="006C4D14" w:rsidP="003C6171">
      <w:pPr>
        <w:pStyle w:val="BodyTextIndent"/>
        <w:ind w:firstLine="0"/>
        <w:jc w:val="center"/>
        <w:rPr>
          <w:b/>
          <w:bCs/>
        </w:rPr>
      </w:pPr>
      <w:r>
        <w:rPr>
          <w:b/>
          <w:bCs/>
        </w:rPr>
        <w:t xml:space="preserve">DOCUMENTE NECESARE ÎN VEDEREA INCHEIERII DE CONTRACTE PE ANUL 2018 CU FURNIZORII  DE </w:t>
      </w:r>
      <w:r w:rsidR="003C6171">
        <w:rPr>
          <w:b/>
          <w:bCs/>
        </w:rPr>
        <w:t>INGRIJIRI MEDICALE LA DOMICILIU</w:t>
      </w:r>
    </w:p>
    <w:p w14:paraId="00BB1255" w14:textId="23BAF436" w:rsidR="00102535" w:rsidRDefault="00102535" w:rsidP="003C6171">
      <w:pPr>
        <w:pStyle w:val="BodyTextIndent"/>
        <w:ind w:firstLine="0"/>
        <w:jc w:val="center"/>
        <w:rPr>
          <w:b/>
          <w:bCs/>
        </w:rPr>
      </w:pPr>
    </w:p>
    <w:p w14:paraId="56379156" w14:textId="77777777" w:rsidR="00102535" w:rsidRDefault="00102535" w:rsidP="003C6171">
      <w:pPr>
        <w:pStyle w:val="BodyTextIndent"/>
        <w:ind w:firstLine="0"/>
        <w:jc w:val="center"/>
        <w:rPr>
          <w:b/>
          <w:bCs/>
        </w:rPr>
      </w:pPr>
    </w:p>
    <w:p w14:paraId="2FE0D7CE" w14:textId="77777777" w:rsidR="00102535" w:rsidRPr="00C83494" w:rsidRDefault="00102535" w:rsidP="00102535">
      <w:pPr>
        <w:spacing w:line="360" w:lineRule="auto"/>
        <w:ind w:firstLine="708"/>
        <w:contextualSpacing/>
        <w:jc w:val="both"/>
        <w:rPr>
          <w:rFonts w:ascii="Arial" w:hAnsi="Arial" w:cs="Arial"/>
          <w:b/>
          <w:sz w:val="18"/>
          <w:szCs w:val="18"/>
          <w:lang w:val="pt-BR" w:eastAsia="ro-RO"/>
        </w:rPr>
      </w:pPr>
      <w:r w:rsidRPr="00C83494">
        <w:rPr>
          <w:rFonts w:ascii="Arial" w:hAnsi="Arial" w:cs="Arial"/>
          <w:lang w:val="pt-BR"/>
        </w:rPr>
        <w:t xml:space="preserve">In conformitate cu dispozitiile Ordinului nr.1011/709/2020 pentru modificarea și completarea prevederilor Ordinului ministrului sănătății și al președintelui Casei Naționale de Asigurări de Sănătate nr. 397/836/2018 privind aprobarea Normelor metodologice de aplicare în anul 2018 a Hotărârii Guvernului nr. 140/2018 pentru aprobarea pachetelor de servicii și a Contractului-cadru care reglementează condițiile acordării asistenței medicale, a medicamentelor și a dispozitivelor medicale în cadrul sistemului de asigurări sociale de sănătate pentru anii 2018-2019 și pentru stabilirea unor măsuri în contextul situației epidemiologice determinate de răspândirea coronavirusului SARS-Co-V2, </w:t>
      </w:r>
      <w:r w:rsidRPr="00C83494">
        <w:rPr>
          <w:rFonts w:ascii="Arial" w:hAnsi="Arial" w:cs="Arial"/>
          <w:sz w:val="18"/>
          <w:szCs w:val="18"/>
          <w:lang w:val="pt-BR" w:eastAsia="ro-RO"/>
        </w:rPr>
        <w:t>respectiv:</w:t>
      </w:r>
      <w:r w:rsidRPr="00C83494">
        <w:rPr>
          <w:rFonts w:ascii="Arial" w:hAnsi="Arial" w:cs="Arial"/>
          <w:i/>
          <w:sz w:val="20"/>
          <w:szCs w:val="20"/>
          <w:lang w:eastAsia="ro-RO"/>
        </w:rPr>
        <w:t xml:space="preserve"> „</w:t>
      </w:r>
      <w:r w:rsidRPr="00C83494">
        <w:rPr>
          <w:rFonts w:ascii="Arial" w:hAnsi="Arial" w:cs="Arial"/>
          <w:b/>
          <w:i/>
          <w:sz w:val="20"/>
          <w:szCs w:val="20"/>
          <w:lang w:eastAsia="ro-RO"/>
        </w:rPr>
        <w:t xml:space="preserve">Casele de asigurări de sănătate pot stabili și alte termene de contractare, în funcție de necesarul de servicii medicale, de medicamente și unele materiale sanitare în tratamentul ambulatoriu sau de dispozitive medicale în ambulatoriu, în limita fondurilor aprobate fiecărui tip de asistență.” </w:t>
      </w:r>
    </w:p>
    <w:p w14:paraId="79169734" w14:textId="77777777" w:rsidR="003104A4" w:rsidRPr="008F47F3" w:rsidRDefault="003104A4" w:rsidP="003104A4">
      <w:pPr>
        <w:spacing w:after="0" w:line="240" w:lineRule="auto"/>
        <w:ind w:firstLine="720"/>
        <w:jc w:val="both"/>
        <w:rPr>
          <w:rFonts w:ascii="Arial" w:hAnsi="Arial" w:cs="Arial"/>
          <w:b/>
          <w:bCs/>
          <w:sz w:val="24"/>
          <w:szCs w:val="24"/>
          <w:lang w:val="pt-BR"/>
        </w:rPr>
      </w:pPr>
    </w:p>
    <w:p w14:paraId="72B39B73" w14:textId="77777777" w:rsidR="00E03A84" w:rsidRPr="008F47F3" w:rsidRDefault="00E03A84" w:rsidP="003104A4">
      <w:pPr>
        <w:spacing w:after="120" w:line="240" w:lineRule="auto"/>
        <w:ind w:firstLine="720"/>
        <w:jc w:val="center"/>
        <w:rPr>
          <w:rFonts w:ascii="Arial" w:hAnsi="Arial" w:cs="Arial"/>
          <w:b/>
          <w:i/>
          <w:caps/>
          <w:sz w:val="24"/>
          <w:szCs w:val="24"/>
          <w:lang w:val="pt-BR"/>
        </w:rPr>
      </w:pPr>
      <w:r w:rsidRPr="008F47F3">
        <w:rPr>
          <w:rFonts w:ascii="Arial" w:hAnsi="Arial" w:cs="Arial"/>
          <w:b/>
          <w:i/>
          <w:caps/>
          <w:sz w:val="24"/>
          <w:szCs w:val="24"/>
          <w:lang w:val="pt-BR"/>
        </w:rPr>
        <w:t xml:space="preserve">Atragem atenţia tuturor furnizorilor de servicii medicale, medicamente şi dispozitive medicale că </w:t>
      </w:r>
      <w:r w:rsidRPr="008F47F3">
        <w:rPr>
          <w:rFonts w:ascii="Arial" w:hAnsi="Arial" w:cs="Arial"/>
          <w:b/>
          <w:bCs/>
          <w:i/>
          <w:caps/>
          <w:sz w:val="24"/>
          <w:szCs w:val="24"/>
          <w:lang w:val="pt-BR"/>
        </w:rPr>
        <w:t xml:space="preserve">nerespectarea acestui termen duce la </w:t>
      </w:r>
      <w:r w:rsidRPr="008F47F3">
        <w:rPr>
          <w:rFonts w:ascii="Arial" w:hAnsi="Arial" w:cs="Arial"/>
          <w:b/>
          <w:bCs/>
          <w:i/>
          <w:caps/>
          <w:sz w:val="24"/>
          <w:szCs w:val="24"/>
          <w:u w:val="single"/>
          <w:lang w:val="pt-BR"/>
        </w:rPr>
        <w:t>neîncheierea contractelor</w:t>
      </w:r>
      <w:r w:rsidRPr="008F47F3">
        <w:rPr>
          <w:rFonts w:ascii="Arial" w:hAnsi="Arial" w:cs="Arial"/>
          <w:b/>
          <w:i/>
          <w:caps/>
          <w:sz w:val="24"/>
          <w:szCs w:val="24"/>
          <w:u w:val="single"/>
          <w:lang w:val="pt-BR"/>
        </w:rPr>
        <w:t xml:space="preserve"> cu furnizorii respectivi</w:t>
      </w:r>
      <w:r w:rsidRPr="008F47F3">
        <w:rPr>
          <w:rFonts w:ascii="Arial" w:hAnsi="Arial" w:cs="Arial"/>
          <w:b/>
          <w:i/>
          <w:caps/>
          <w:sz w:val="24"/>
          <w:szCs w:val="24"/>
          <w:lang w:val="pt-BR"/>
        </w:rPr>
        <w:t>.</w:t>
      </w:r>
    </w:p>
    <w:p w14:paraId="6F5F8AD4" w14:textId="77777777" w:rsidR="003104A4" w:rsidRPr="008F47F3" w:rsidRDefault="003104A4" w:rsidP="003104A4">
      <w:pPr>
        <w:spacing w:after="120" w:line="240" w:lineRule="auto"/>
        <w:ind w:firstLine="720"/>
        <w:jc w:val="center"/>
        <w:rPr>
          <w:rFonts w:ascii="Arial" w:hAnsi="Arial" w:cs="Arial"/>
          <w:b/>
          <w:i/>
          <w:caps/>
          <w:sz w:val="24"/>
          <w:szCs w:val="24"/>
          <w:lang w:val="pt-BR"/>
        </w:rPr>
      </w:pPr>
    </w:p>
    <w:p w14:paraId="3F5DD130" w14:textId="24E5EA0D" w:rsidR="0078565B" w:rsidRPr="008F47F3" w:rsidRDefault="00E03A84" w:rsidP="003104A4">
      <w:pPr>
        <w:spacing w:after="120" w:line="240" w:lineRule="auto"/>
        <w:jc w:val="both"/>
        <w:rPr>
          <w:rFonts w:ascii="Arial" w:hAnsi="Arial" w:cs="Arial"/>
          <w:b/>
          <w:bCs/>
          <w:i/>
          <w:caps/>
          <w:sz w:val="24"/>
          <w:szCs w:val="24"/>
          <w:lang w:val="pt-BR"/>
        </w:rPr>
      </w:pPr>
      <w:r w:rsidRPr="008F47F3">
        <w:rPr>
          <w:rFonts w:ascii="Arial" w:hAnsi="Arial" w:cs="Arial"/>
          <w:b/>
          <w:bCs/>
          <w:i/>
          <w:caps/>
          <w:sz w:val="24"/>
          <w:szCs w:val="24"/>
          <w:lang w:val="pt-BR"/>
        </w:rPr>
        <w:t xml:space="preserve">Documente OBLIGATORII NECESARE încheierii contractelor CONFORM H.G. nr. </w:t>
      </w:r>
      <w:r w:rsidR="00D2613C" w:rsidRPr="008F47F3">
        <w:rPr>
          <w:rFonts w:ascii="Arial" w:hAnsi="Arial" w:cs="Arial"/>
          <w:b/>
          <w:bCs/>
          <w:i/>
          <w:caps/>
          <w:sz w:val="24"/>
          <w:szCs w:val="24"/>
          <w:lang w:val="pt-BR"/>
        </w:rPr>
        <w:t>140</w:t>
      </w:r>
      <w:r w:rsidRPr="008F47F3">
        <w:rPr>
          <w:rFonts w:ascii="Arial" w:hAnsi="Arial" w:cs="Arial"/>
          <w:b/>
          <w:bCs/>
          <w:i/>
          <w:caps/>
          <w:sz w:val="24"/>
          <w:szCs w:val="24"/>
          <w:lang w:val="pt-BR"/>
        </w:rPr>
        <w:t>/201</w:t>
      </w:r>
      <w:r w:rsidR="00D2613C" w:rsidRPr="008F47F3">
        <w:rPr>
          <w:rFonts w:ascii="Arial" w:hAnsi="Arial" w:cs="Arial"/>
          <w:b/>
          <w:bCs/>
          <w:i/>
          <w:caps/>
          <w:sz w:val="24"/>
          <w:szCs w:val="24"/>
          <w:lang w:val="pt-BR"/>
        </w:rPr>
        <w:t>8</w:t>
      </w:r>
      <w:r w:rsidRPr="008F47F3">
        <w:rPr>
          <w:rFonts w:ascii="Arial" w:hAnsi="Arial" w:cs="Arial"/>
          <w:b/>
          <w:bCs/>
          <w:i/>
          <w:caps/>
          <w:sz w:val="24"/>
          <w:szCs w:val="24"/>
          <w:lang w:val="pt-BR"/>
        </w:rPr>
        <w:t xml:space="preserve"> PENTRU APROBAREA CONTRACTULUI-CADRU </w:t>
      </w:r>
      <w:r w:rsidRPr="008F47F3">
        <w:rPr>
          <w:rFonts w:ascii="Arial" w:hAnsi="Arial" w:cs="Arial"/>
          <w:b/>
          <w:i/>
          <w:caps/>
          <w:sz w:val="24"/>
          <w:szCs w:val="24"/>
          <w:lang w:val="pt-BR"/>
        </w:rPr>
        <w:t>privind condiţiile acordării</w:t>
      </w:r>
      <w:r w:rsidR="006C4D14" w:rsidRPr="008F47F3">
        <w:rPr>
          <w:rFonts w:ascii="Arial" w:hAnsi="Arial" w:cs="Arial"/>
          <w:b/>
          <w:i/>
          <w:caps/>
          <w:sz w:val="24"/>
          <w:szCs w:val="24"/>
          <w:lang w:val="pt-BR"/>
        </w:rPr>
        <w:t xml:space="preserve"> </w:t>
      </w:r>
      <w:r w:rsidR="003C6171">
        <w:rPr>
          <w:rFonts w:ascii="Arial" w:hAnsi="Arial" w:cs="Arial"/>
          <w:b/>
          <w:i/>
          <w:caps/>
          <w:sz w:val="24"/>
          <w:szCs w:val="24"/>
          <w:lang w:val="pt-BR"/>
        </w:rPr>
        <w:t>INGRIJIRILOR MEDICALE LA DOMICILIU</w:t>
      </w:r>
      <w:r w:rsidRPr="008F47F3">
        <w:rPr>
          <w:rFonts w:ascii="Arial" w:hAnsi="Arial" w:cs="Arial"/>
          <w:b/>
          <w:i/>
          <w:caps/>
          <w:sz w:val="24"/>
          <w:szCs w:val="24"/>
          <w:lang w:val="pt-BR"/>
        </w:rPr>
        <w:t xml:space="preserve"> în cadrul sistemului de asigurări sociale de sănătate pentru anul 201</w:t>
      </w:r>
      <w:r w:rsidR="00D2613C" w:rsidRPr="008F47F3">
        <w:rPr>
          <w:rFonts w:ascii="Arial" w:hAnsi="Arial" w:cs="Arial"/>
          <w:b/>
          <w:i/>
          <w:caps/>
          <w:sz w:val="24"/>
          <w:szCs w:val="24"/>
          <w:lang w:val="pt-BR"/>
        </w:rPr>
        <w:t>9</w:t>
      </w:r>
      <w:r w:rsidRPr="008F47F3">
        <w:rPr>
          <w:rFonts w:ascii="Arial" w:hAnsi="Arial" w:cs="Arial"/>
          <w:b/>
          <w:bCs/>
          <w:i/>
          <w:caps/>
          <w:sz w:val="24"/>
          <w:szCs w:val="24"/>
          <w:lang w:val="pt-BR"/>
        </w:rPr>
        <w:t>:</w:t>
      </w:r>
    </w:p>
    <w:p w14:paraId="064CB151"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a) </w:t>
      </w:r>
      <w:proofErr w:type="spellStart"/>
      <w:r>
        <w:rPr>
          <w:rFonts w:ascii="Times New Roman" w:eastAsiaTheme="minorHAnsi" w:hAnsi="Times New Roman"/>
          <w:sz w:val="28"/>
          <w:szCs w:val="28"/>
          <w:lang w:val="en-GB"/>
        </w:rPr>
        <w:t>dovada</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evaluare</w:t>
      </w:r>
      <w:proofErr w:type="spellEnd"/>
      <w:r>
        <w:rPr>
          <w:rFonts w:ascii="Times New Roman" w:eastAsiaTheme="minorHAnsi" w:hAnsi="Times New Roman"/>
          <w:sz w:val="28"/>
          <w:szCs w:val="28"/>
          <w:lang w:val="en-GB"/>
        </w:rPr>
        <w:t xml:space="preserve"> a </w:t>
      </w:r>
      <w:proofErr w:type="spellStart"/>
      <w:r>
        <w:rPr>
          <w:rFonts w:ascii="Times New Roman" w:eastAsiaTheme="minorHAnsi" w:hAnsi="Times New Roman"/>
          <w:sz w:val="28"/>
          <w:szCs w:val="28"/>
          <w:lang w:val="en-GB"/>
        </w:rPr>
        <w:t>furnizorului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valabilă</w:t>
      </w:r>
      <w:proofErr w:type="spellEnd"/>
      <w:r>
        <w:rPr>
          <w:rFonts w:ascii="Times New Roman" w:eastAsiaTheme="minorHAnsi" w:hAnsi="Times New Roman"/>
          <w:sz w:val="28"/>
          <w:szCs w:val="28"/>
          <w:lang w:val="en-GB"/>
        </w:rPr>
        <w:t xml:space="preserve"> la data </w:t>
      </w:r>
      <w:proofErr w:type="spellStart"/>
      <w:r>
        <w:rPr>
          <w:rFonts w:ascii="Times New Roman" w:eastAsiaTheme="minorHAnsi" w:hAnsi="Times New Roman"/>
          <w:sz w:val="28"/>
          <w:szCs w:val="28"/>
          <w:lang w:val="en-GB"/>
        </w:rPr>
        <w:t>încheierii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cu </w:t>
      </w:r>
      <w:proofErr w:type="spellStart"/>
      <w:r>
        <w:rPr>
          <w:rFonts w:ascii="Times New Roman" w:eastAsiaTheme="minorHAnsi" w:hAnsi="Times New Roman"/>
          <w:sz w:val="28"/>
          <w:szCs w:val="28"/>
          <w:lang w:val="en-GB"/>
        </w:rPr>
        <w:t>obligaţia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furnizorului</w:t>
      </w:r>
      <w:proofErr w:type="spellEnd"/>
      <w:r>
        <w:rPr>
          <w:rFonts w:ascii="Times New Roman" w:eastAsiaTheme="minorHAnsi" w:hAnsi="Times New Roman"/>
          <w:sz w:val="28"/>
          <w:szCs w:val="28"/>
          <w:lang w:val="en-GB"/>
        </w:rPr>
        <w:t xml:space="preserve"> de a o </w:t>
      </w:r>
      <w:proofErr w:type="spellStart"/>
      <w:r>
        <w:rPr>
          <w:rFonts w:ascii="Times New Roman" w:eastAsiaTheme="minorHAnsi" w:hAnsi="Times New Roman"/>
          <w:sz w:val="28"/>
          <w:szCs w:val="28"/>
          <w:lang w:val="en-GB"/>
        </w:rPr>
        <w:t>reînnoi</w:t>
      </w:r>
      <w:proofErr w:type="spellEnd"/>
      <w:r>
        <w:rPr>
          <w:rFonts w:ascii="Times New Roman" w:eastAsiaTheme="minorHAnsi" w:hAnsi="Times New Roman"/>
          <w:sz w:val="28"/>
          <w:szCs w:val="28"/>
          <w:lang w:val="en-GB"/>
        </w:rPr>
        <w:t xml:space="preserve"> pe </w:t>
      </w:r>
      <w:proofErr w:type="spellStart"/>
      <w:r>
        <w:rPr>
          <w:rFonts w:ascii="Times New Roman" w:eastAsiaTheme="minorHAnsi" w:hAnsi="Times New Roman"/>
          <w:sz w:val="28"/>
          <w:szCs w:val="28"/>
          <w:lang w:val="en-GB"/>
        </w:rPr>
        <w:t>toată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perioada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derulării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dovada</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evaluare</w:t>
      </w:r>
      <w:proofErr w:type="spellEnd"/>
      <w:r>
        <w:rPr>
          <w:rFonts w:ascii="Times New Roman" w:eastAsiaTheme="minorHAnsi" w:hAnsi="Times New Roman"/>
          <w:sz w:val="28"/>
          <w:szCs w:val="28"/>
          <w:lang w:val="en-GB"/>
        </w:rPr>
        <w:t xml:space="preserve"> nu se </w:t>
      </w:r>
      <w:proofErr w:type="spellStart"/>
      <w:r>
        <w:rPr>
          <w:rFonts w:ascii="Times New Roman" w:eastAsiaTheme="minorHAnsi" w:hAnsi="Times New Roman"/>
          <w:sz w:val="28"/>
          <w:szCs w:val="28"/>
          <w:lang w:val="en-GB"/>
        </w:rPr>
        <w:t>depune</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contractare</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furnizorii</w:t>
      </w:r>
      <w:proofErr w:type="spellEnd"/>
      <w:r>
        <w:rPr>
          <w:rFonts w:ascii="Times New Roman" w:eastAsiaTheme="minorHAnsi" w:hAnsi="Times New Roman"/>
          <w:sz w:val="28"/>
          <w:szCs w:val="28"/>
          <w:lang w:val="en-GB"/>
        </w:rPr>
        <w:t xml:space="preserve"> care au </w:t>
      </w:r>
      <w:proofErr w:type="spellStart"/>
      <w:r>
        <w:rPr>
          <w:rFonts w:ascii="Times New Roman" w:eastAsiaTheme="minorHAnsi" w:hAnsi="Times New Roman"/>
          <w:sz w:val="28"/>
          <w:szCs w:val="28"/>
          <w:lang w:val="en-GB"/>
        </w:rPr>
        <w:t>evaluare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termen de </w:t>
      </w:r>
      <w:proofErr w:type="spellStart"/>
      <w:r>
        <w:rPr>
          <w:rFonts w:ascii="Times New Roman" w:eastAsiaTheme="minorHAnsi" w:hAnsi="Times New Roman"/>
          <w:sz w:val="28"/>
          <w:szCs w:val="28"/>
          <w:lang w:val="en-GB"/>
        </w:rPr>
        <w:t>valabilitate</w:t>
      </w:r>
      <w:proofErr w:type="spellEnd"/>
      <w:r>
        <w:rPr>
          <w:rFonts w:ascii="Times New Roman" w:eastAsiaTheme="minorHAnsi" w:hAnsi="Times New Roman"/>
          <w:sz w:val="28"/>
          <w:szCs w:val="28"/>
          <w:lang w:val="en-GB"/>
        </w:rPr>
        <w:t xml:space="preserve"> la data </w:t>
      </w:r>
      <w:proofErr w:type="spellStart"/>
      <w:r>
        <w:rPr>
          <w:rFonts w:ascii="Times New Roman" w:eastAsiaTheme="minorHAnsi" w:hAnsi="Times New Roman"/>
          <w:sz w:val="28"/>
          <w:szCs w:val="28"/>
          <w:lang w:val="en-GB"/>
        </w:rPr>
        <w:t>contractării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dovada</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evaluare</w:t>
      </w:r>
      <w:proofErr w:type="spellEnd"/>
      <w:r>
        <w:rPr>
          <w:rFonts w:ascii="Times New Roman" w:eastAsiaTheme="minorHAnsi" w:hAnsi="Times New Roman"/>
          <w:sz w:val="28"/>
          <w:szCs w:val="28"/>
          <w:lang w:val="en-GB"/>
        </w:rPr>
        <w:t xml:space="preserve"> se </w:t>
      </w:r>
      <w:proofErr w:type="spellStart"/>
      <w:r>
        <w:rPr>
          <w:rFonts w:ascii="Times New Roman" w:eastAsiaTheme="minorHAnsi" w:hAnsi="Times New Roman"/>
          <w:sz w:val="28"/>
          <w:szCs w:val="28"/>
          <w:lang w:val="en-GB"/>
        </w:rPr>
        <w:t>depune</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contractare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numai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furnizorii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noi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furnizorii</w:t>
      </w:r>
      <w:proofErr w:type="spellEnd"/>
      <w:r>
        <w:rPr>
          <w:rFonts w:ascii="Times New Roman" w:eastAsiaTheme="minorHAnsi" w:hAnsi="Times New Roman"/>
          <w:sz w:val="28"/>
          <w:szCs w:val="28"/>
          <w:lang w:val="en-GB"/>
        </w:rPr>
        <w:t xml:space="preserve"> care au </w:t>
      </w:r>
      <w:proofErr w:type="spellStart"/>
      <w:r>
        <w:rPr>
          <w:rFonts w:ascii="Times New Roman" w:eastAsiaTheme="minorHAnsi" w:hAnsi="Times New Roman"/>
          <w:sz w:val="28"/>
          <w:szCs w:val="28"/>
          <w:lang w:val="en-GB"/>
        </w:rPr>
        <w:t>evaluarea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făcută</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altă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casă</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asigurări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sănătate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decât</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cea</w:t>
      </w:r>
      <w:proofErr w:type="spellEnd"/>
      <w:r>
        <w:rPr>
          <w:rFonts w:ascii="Times New Roman" w:eastAsiaTheme="minorHAnsi" w:hAnsi="Times New Roman"/>
          <w:sz w:val="28"/>
          <w:szCs w:val="28"/>
          <w:lang w:val="en-GB"/>
        </w:rPr>
        <w:t xml:space="preserve"> cu care </w:t>
      </w:r>
      <w:proofErr w:type="spellStart"/>
      <w:r>
        <w:rPr>
          <w:rFonts w:ascii="Times New Roman" w:eastAsiaTheme="minorHAnsi" w:hAnsi="Times New Roman"/>
          <w:sz w:val="28"/>
          <w:szCs w:val="28"/>
          <w:lang w:val="en-GB"/>
        </w:rPr>
        <w:t>furnizorul</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doreşte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intre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relaţie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contractuală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sau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valabilitatea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acesteia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este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expirată</w:t>
      </w:r>
      <w:proofErr w:type="spellEnd"/>
      <w:r>
        <w:rPr>
          <w:rFonts w:ascii="Times New Roman" w:eastAsiaTheme="minorHAnsi" w:hAnsi="Times New Roman"/>
          <w:sz w:val="28"/>
          <w:szCs w:val="28"/>
          <w:lang w:val="en-GB"/>
        </w:rPr>
        <w:t>;</w:t>
      </w:r>
    </w:p>
    <w:p w14:paraId="473B28FF"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b) </w:t>
      </w:r>
      <w:proofErr w:type="spellStart"/>
      <w:r>
        <w:rPr>
          <w:rFonts w:ascii="Times New Roman" w:eastAsiaTheme="minorHAnsi" w:hAnsi="Times New Roman"/>
          <w:sz w:val="28"/>
          <w:szCs w:val="28"/>
          <w:lang w:val="en-GB"/>
        </w:rPr>
        <w:t>contul</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deschis</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Trezoreria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Statului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sau</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bancă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potrivit</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legii</w:t>
      </w:r>
      <w:proofErr w:type="spellEnd"/>
      <w:r>
        <w:rPr>
          <w:rFonts w:ascii="Times New Roman" w:eastAsiaTheme="minorHAnsi" w:hAnsi="Times New Roman"/>
          <w:sz w:val="28"/>
          <w:szCs w:val="28"/>
          <w:lang w:val="en-GB"/>
        </w:rPr>
        <w:t>;</w:t>
      </w:r>
    </w:p>
    <w:p w14:paraId="43A09DCC"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c) </w:t>
      </w:r>
      <w:proofErr w:type="spellStart"/>
      <w:r>
        <w:rPr>
          <w:rFonts w:ascii="Times New Roman" w:eastAsiaTheme="minorHAnsi" w:hAnsi="Times New Roman"/>
          <w:sz w:val="28"/>
          <w:szCs w:val="28"/>
          <w:lang w:val="en-GB"/>
        </w:rPr>
        <w:t>codul</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înregistrare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fiscală</w:t>
      </w:r>
      <w:proofErr w:type="spellEnd"/>
      <w:r>
        <w:rPr>
          <w:rFonts w:ascii="Times New Roman" w:eastAsiaTheme="minorHAnsi" w:hAnsi="Times New Roman"/>
          <w:sz w:val="28"/>
          <w:szCs w:val="28"/>
          <w:lang w:val="en-GB"/>
        </w:rPr>
        <w:t xml:space="preserve"> - </w:t>
      </w:r>
      <w:proofErr w:type="spellStart"/>
      <w:r>
        <w:rPr>
          <w:rFonts w:ascii="Times New Roman" w:eastAsiaTheme="minorHAnsi" w:hAnsi="Times New Roman"/>
          <w:sz w:val="28"/>
          <w:szCs w:val="28"/>
          <w:lang w:val="en-GB"/>
        </w:rPr>
        <w:t>codul</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unic</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înregistrare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sau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codul</w:t>
      </w:r>
      <w:proofErr w:type="spellEnd"/>
      <w:r>
        <w:rPr>
          <w:rFonts w:ascii="Times New Roman" w:eastAsiaTheme="minorHAnsi" w:hAnsi="Times New Roman"/>
          <w:sz w:val="28"/>
          <w:szCs w:val="28"/>
          <w:lang w:val="en-GB"/>
        </w:rPr>
        <w:t xml:space="preserve"> numeric personal - </w:t>
      </w:r>
      <w:proofErr w:type="spellStart"/>
      <w:r>
        <w:rPr>
          <w:rFonts w:ascii="Times New Roman" w:eastAsiaTheme="minorHAnsi" w:hAnsi="Times New Roman"/>
          <w:sz w:val="28"/>
          <w:szCs w:val="28"/>
          <w:lang w:val="en-GB"/>
        </w:rPr>
        <w:t>copia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buletinului</w:t>
      </w:r>
      <w:proofErr w:type="spellEnd"/>
      <w:r>
        <w:rPr>
          <w:rFonts w:ascii="Times New Roman" w:eastAsiaTheme="minorHAnsi" w:hAnsi="Times New Roman"/>
          <w:sz w:val="28"/>
          <w:szCs w:val="28"/>
          <w:lang w:val="en-GB"/>
        </w:rPr>
        <w:t>/</w:t>
      </w:r>
      <w:proofErr w:type="spellStart"/>
      <w:r>
        <w:rPr>
          <w:rFonts w:ascii="Times New Roman" w:eastAsiaTheme="minorHAnsi" w:hAnsi="Times New Roman"/>
          <w:sz w:val="28"/>
          <w:szCs w:val="28"/>
          <w:lang w:val="en-GB"/>
        </w:rPr>
        <w:t>cărţii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identitate</w:t>
      </w:r>
      <w:proofErr w:type="spellEnd"/>
      <w:r>
        <w:rPr>
          <w:rFonts w:ascii="Times New Roman" w:eastAsiaTheme="minorHAnsi" w:hAnsi="Times New Roman"/>
          <w:sz w:val="28"/>
          <w:szCs w:val="28"/>
          <w:lang w:val="en-GB"/>
        </w:rPr>
        <w:t xml:space="preserve"> al/a </w:t>
      </w:r>
      <w:proofErr w:type="spellStart"/>
      <w:r>
        <w:rPr>
          <w:rFonts w:ascii="Times New Roman" w:eastAsiaTheme="minorHAnsi" w:hAnsi="Times New Roman"/>
          <w:sz w:val="28"/>
          <w:szCs w:val="28"/>
          <w:lang w:val="en-GB"/>
        </w:rPr>
        <w:t>reprezentantului</w:t>
      </w:r>
      <w:proofErr w:type="spellEnd"/>
      <w:r>
        <w:rPr>
          <w:rFonts w:ascii="Times New Roman" w:eastAsiaTheme="minorHAnsi" w:hAnsi="Times New Roman"/>
          <w:sz w:val="28"/>
          <w:szCs w:val="28"/>
          <w:lang w:val="en-GB"/>
        </w:rPr>
        <w:t xml:space="preserve"> legal, </w:t>
      </w:r>
      <w:proofErr w:type="spellStart"/>
      <w:r>
        <w:rPr>
          <w:rFonts w:ascii="Times New Roman" w:eastAsiaTheme="minorHAnsi" w:hAnsi="Times New Roman"/>
          <w:sz w:val="28"/>
          <w:szCs w:val="28"/>
          <w:lang w:val="en-GB"/>
        </w:rPr>
        <w:t>după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caz</w:t>
      </w:r>
      <w:proofErr w:type="spellEnd"/>
      <w:r>
        <w:rPr>
          <w:rFonts w:ascii="Times New Roman" w:eastAsiaTheme="minorHAnsi" w:hAnsi="Times New Roman"/>
          <w:sz w:val="28"/>
          <w:szCs w:val="28"/>
          <w:lang w:val="en-GB"/>
        </w:rPr>
        <w:t>;</w:t>
      </w:r>
    </w:p>
    <w:p w14:paraId="03D268D0"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d) </w:t>
      </w:r>
      <w:proofErr w:type="spellStart"/>
      <w:r>
        <w:rPr>
          <w:rFonts w:ascii="Times New Roman" w:eastAsiaTheme="minorHAnsi" w:hAnsi="Times New Roman"/>
          <w:sz w:val="28"/>
          <w:szCs w:val="28"/>
          <w:lang w:val="en-GB"/>
        </w:rPr>
        <w:t>dovada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asigurării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răspundere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civilă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domeniul</w:t>
      </w:r>
      <w:proofErr w:type="spellEnd"/>
      <w:r>
        <w:rPr>
          <w:rFonts w:ascii="Times New Roman" w:eastAsiaTheme="minorHAnsi" w:hAnsi="Times New Roman"/>
          <w:sz w:val="28"/>
          <w:szCs w:val="28"/>
          <w:lang w:val="en-GB"/>
        </w:rPr>
        <w:t xml:space="preserve"> medical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furnizor</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valabilă</w:t>
      </w:r>
      <w:proofErr w:type="spellEnd"/>
      <w:r>
        <w:rPr>
          <w:rFonts w:ascii="Times New Roman" w:eastAsiaTheme="minorHAnsi" w:hAnsi="Times New Roman"/>
          <w:sz w:val="28"/>
          <w:szCs w:val="28"/>
          <w:lang w:val="en-GB"/>
        </w:rPr>
        <w:t xml:space="preserve"> la data </w:t>
      </w:r>
      <w:proofErr w:type="spellStart"/>
      <w:r>
        <w:rPr>
          <w:rFonts w:ascii="Times New Roman" w:eastAsiaTheme="minorHAnsi" w:hAnsi="Times New Roman"/>
          <w:sz w:val="28"/>
          <w:szCs w:val="28"/>
          <w:lang w:val="en-GB"/>
        </w:rPr>
        <w:t>încheierii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cu </w:t>
      </w:r>
      <w:proofErr w:type="spellStart"/>
      <w:r>
        <w:rPr>
          <w:rFonts w:ascii="Times New Roman" w:eastAsiaTheme="minorHAnsi" w:hAnsi="Times New Roman"/>
          <w:sz w:val="28"/>
          <w:szCs w:val="28"/>
          <w:lang w:val="en-GB"/>
        </w:rPr>
        <w:t>obligaţia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furnizorului</w:t>
      </w:r>
      <w:proofErr w:type="spellEnd"/>
      <w:r>
        <w:rPr>
          <w:rFonts w:ascii="Times New Roman" w:eastAsiaTheme="minorHAnsi" w:hAnsi="Times New Roman"/>
          <w:sz w:val="28"/>
          <w:szCs w:val="28"/>
          <w:lang w:val="en-GB"/>
        </w:rPr>
        <w:t xml:space="preserve"> de a o </w:t>
      </w:r>
      <w:proofErr w:type="spellStart"/>
      <w:r>
        <w:rPr>
          <w:rFonts w:ascii="Times New Roman" w:eastAsiaTheme="minorHAnsi" w:hAnsi="Times New Roman"/>
          <w:sz w:val="28"/>
          <w:szCs w:val="28"/>
          <w:lang w:val="en-GB"/>
        </w:rPr>
        <w:t>reînnoi</w:t>
      </w:r>
      <w:proofErr w:type="spellEnd"/>
      <w:r>
        <w:rPr>
          <w:rFonts w:ascii="Times New Roman" w:eastAsiaTheme="minorHAnsi" w:hAnsi="Times New Roman"/>
          <w:sz w:val="28"/>
          <w:szCs w:val="28"/>
          <w:lang w:val="en-GB"/>
        </w:rPr>
        <w:t xml:space="preserve"> pe </w:t>
      </w:r>
      <w:proofErr w:type="spellStart"/>
      <w:r>
        <w:rPr>
          <w:rFonts w:ascii="Times New Roman" w:eastAsiaTheme="minorHAnsi" w:hAnsi="Times New Roman"/>
          <w:sz w:val="28"/>
          <w:szCs w:val="28"/>
          <w:lang w:val="en-GB"/>
        </w:rPr>
        <w:t>toată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perioada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derulării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w:t>
      </w:r>
    </w:p>
    <w:p w14:paraId="3A0BB4E7"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e) </w:t>
      </w:r>
      <w:proofErr w:type="spellStart"/>
      <w:r>
        <w:rPr>
          <w:rFonts w:ascii="Times New Roman" w:eastAsiaTheme="minorHAnsi" w:hAnsi="Times New Roman"/>
          <w:sz w:val="28"/>
          <w:szCs w:val="28"/>
          <w:lang w:val="en-GB"/>
        </w:rPr>
        <w:t>cererea</w:t>
      </w:r>
      <w:proofErr w:type="spellEnd"/>
      <w:r>
        <w:rPr>
          <w:rFonts w:ascii="Times New Roman" w:eastAsiaTheme="minorHAnsi" w:hAnsi="Times New Roman"/>
          <w:sz w:val="28"/>
          <w:szCs w:val="28"/>
          <w:lang w:val="en-GB"/>
        </w:rPr>
        <w:t>/</w:t>
      </w:r>
      <w:proofErr w:type="spellStart"/>
      <w:r>
        <w:rPr>
          <w:rFonts w:ascii="Times New Roman" w:eastAsiaTheme="minorHAnsi" w:hAnsi="Times New Roman"/>
          <w:sz w:val="28"/>
          <w:szCs w:val="28"/>
          <w:lang w:val="en-GB"/>
        </w:rPr>
        <w:t>solicitarea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intrare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relaţie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contractuală</w:t>
      </w:r>
      <w:proofErr w:type="spellEnd"/>
      <w:r>
        <w:rPr>
          <w:rFonts w:ascii="Times New Roman" w:eastAsiaTheme="minorHAnsi" w:hAnsi="Times New Roman"/>
          <w:sz w:val="28"/>
          <w:szCs w:val="28"/>
          <w:lang w:val="en-GB"/>
        </w:rPr>
        <w:t xml:space="preserve"> cu casa de </w:t>
      </w:r>
      <w:proofErr w:type="spellStart"/>
      <w:r>
        <w:rPr>
          <w:rFonts w:ascii="Times New Roman" w:eastAsiaTheme="minorHAnsi" w:hAnsi="Times New Roman"/>
          <w:sz w:val="28"/>
          <w:szCs w:val="28"/>
          <w:lang w:val="en-GB"/>
        </w:rPr>
        <w:t>asigurări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sănătate</w:t>
      </w:r>
      <w:proofErr w:type="spellEnd"/>
      <w:r>
        <w:rPr>
          <w:rFonts w:ascii="Times New Roman" w:eastAsiaTheme="minorHAnsi" w:hAnsi="Times New Roman"/>
          <w:sz w:val="28"/>
          <w:szCs w:val="28"/>
          <w:lang w:val="en-GB"/>
        </w:rPr>
        <w:t>;</w:t>
      </w:r>
    </w:p>
    <w:p w14:paraId="6E27C460"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f) </w:t>
      </w:r>
      <w:proofErr w:type="spellStart"/>
      <w:r>
        <w:rPr>
          <w:rFonts w:ascii="Times New Roman" w:eastAsiaTheme="minorHAnsi" w:hAnsi="Times New Roman"/>
          <w:sz w:val="28"/>
          <w:szCs w:val="28"/>
          <w:lang w:val="en-GB"/>
        </w:rPr>
        <w:t>lista</w:t>
      </w:r>
      <w:proofErr w:type="spellEnd"/>
      <w:r>
        <w:rPr>
          <w:rFonts w:ascii="Times New Roman" w:eastAsiaTheme="minorHAnsi" w:hAnsi="Times New Roman"/>
          <w:sz w:val="28"/>
          <w:szCs w:val="28"/>
          <w:lang w:val="en-GB"/>
        </w:rPr>
        <w:t xml:space="preserve"> cu </w:t>
      </w:r>
      <w:proofErr w:type="spellStart"/>
      <w:r>
        <w:rPr>
          <w:rFonts w:ascii="Times New Roman" w:eastAsiaTheme="minorHAnsi" w:hAnsi="Times New Roman"/>
          <w:sz w:val="28"/>
          <w:szCs w:val="28"/>
          <w:lang w:val="en-GB"/>
        </w:rPr>
        <w:t>personalul</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specialitate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autorizat</w:t>
      </w:r>
      <w:proofErr w:type="spellEnd"/>
      <w:r>
        <w:rPr>
          <w:rFonts w:ascii="Times New Roman" w:eastAsiaTheme="minorHAnsi" w:hAnsi="Times New Roman"/>
          <w:sz w:val="28"/>
          <w:szCs w:val="28"/>
          <w:lang w:val="en-GB"/>
        </w:rPr>
        <w:t>;</w:t>
      </w:r>
    </w:p>
    <w:p w14:paraId="06A59B80"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g) </w:t>
      </w:r>
      <w:proofErr w:type="spellStart"/>
      <w:r>
        <w:rPr>
          <w:rFonts w:ascii="Times New Roman" w:eastAsiaTheme="minorHAnsi" w:hAnsi="Times New Roman"/>
          <w:sz w:val="28"/>
          <w:szCs w:val="28"/>
          <w:lang w:val="en-GB"/>
        </w:rPr>
        <w:t>copie</w:t>
      </w:r>
      <w:proofErr w:type="spellEnd"/>
      <w:r>
        <w:rPr>
          <w:rFonts w:ascii="Times New Roman" w:eastAsiaTheme="minorHAnsi" w:hAnsi="Times New Roman"/>
          <w:sz w:val="28"/>
          <w:szCs w:val="28"/>
          <w:lang w:val="en-GB"/>
        </w:rPr>
        <w:t xml:space="preserve"> de pe </w:t>
      </w:r>
      <w:proofErr w:type="spellStart"/>
      <w:r>
        <w:rPr>
          <w:rFonts w:ascii="Times New Roman" w:eastAsiaTheme="minorHAnsi" w:hAnsi="Times New Roman"/>
          <w:sz w:val="28"/>
          <w:szCs w:val="28"/>
          <w:lang w:val="en-GB"/>
        </w:rPr>
        <w:t>actul</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constitutiv</w:t>
      </w:r>
      <w:proofErr w:type="spellEnd"/>
      <w:r>
        <w:rPr>
          <w:rFonts w:ascii="Times New Roman" w:eastAsiaTheme="minorHAnsi" w:hAnsi="Times New Roman"/>
          <w:sz w:val="28"/>
          <w:szCs w:val="28"/>
          <w:lang w:val="en-GB"/>
        </w:rPr>
        <w:t>;</w:t>
      </w:r>
    </w:p>
    <w:p w14:paraId="1A4B4476"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h) </w:t>
      </w:r>
      <w:proofErr w:type="spellStart"/>
      <w:r>
        <w:rPr>
          <w:rFonts w:ascii="Times New Roman" w:eastAsiaTheme="minorHAnsi" w:hAnsi="Times New Roman"/>
          <w:sz w:val="28"/>
          <w:szCs w:val="28"/>
          <w:lang w:val="en-GB"/>
        </w:rPr>
        <w:t>împuternicire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legalizată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persoana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desemnată</w:t>
      </w:r>
      <w:proofErr w:type="spellEnd"/>
      <w:r>
        <w:rPr>
          <w:rFonts w:ascii="Times New Roman" w:eastAsiaTheme="minorHAnsi" w:hAnsi="Times New Roman"/>
          <w:sz w:val="28"/>
          <w:szCs w:val="28"/>
          <w:lang w:val="en-GB"/>
        </w:rPr>
        <w:t xml:space="preserve"> ca </w:t>
      </w:r>
      <w:proofErr w:type="spellStart"/>
      <w:r>
        <w:rPr>
          <w:rFonts w:ascii="Times New Roman" w:eastAsiaTheme="minorHAnsi" w:hAnsi="Times New Roman"/>
          <w:sz w:val="28"/>
          <w:szCs w:val="28"/>
          <w:lang w:val="en-GB"/>
        </w:rPr>
        <w:t>împuternicit</w:t>
      </w:r>
      <w:proofErr w:type="spellEnd"/>
      <w:r>
        <w:rPr>
          <w:rFonts w:ascii="Times New Roman" w:eastAsiaTheme="minorHAnsi" w:hAnsi="Times New Roman"/>
          <w:sz w:val="28"/>
          <w:szCs w:val="28"/>
          <w:lang w:val="en-GB"/>
        </w:rPr>
        <w:t xml:space="preserve"> legal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relaţia</w:t>
      </w:r>
      <w:proofErr w:type="spellEnd"/>
      <w:r>
        <w:rPr>
          <w:rFonts w:ascii="Times New Roman" w:eastAsiaTheme="minorHAnsi" w:hAnsi="Times New Roman"/>
          <w:sz w:val="28"/>
          <w:szCs w:val="28"/>
          <w:lang w:val="en-GB"/>
        </w:rPr>
        <w:t xml:space="preserve"> cu casa de </w:t>
      </w:r>
      <w:proofErr w:type="spellStart"/>
      <w:r>
        <w:rPr>
          <w:rFonts w:ascii="Times New Roman" w:eastAsiaTheme="minorHAnsi" w:hAnsi="Times New Roman"/>
          <w:sz w:val="28"/>
          <w:szCs w:val="28"/>
          <w:lang w:val="en-GB"/>
        </w:rPr>
        <w:t>asigurări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sănătate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după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caz</w:t>
      </w:r>
      <w:proofErr w:type="spellEnd"/>
      <w:r>
        <w:rPr>
          <w:rFonts w:ascii="Times New Roman" w:eastAsiaTheme="minorHAnsi" w:hAnsi="Times New Roman"/>
          <w:sz w:val="28"/>
          <w:szCs w:val="28"/>
          <w:lang w:val="en-GB"/>
        </w:rPr>
        <w:t>;</w:t>
      </w:r>
    </w:p>
    <w:p w14:paraId="548E16DE"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 xml:space="preserve">    </w:t>
      </w:r>
      <w:proofErr w:type="spellStart"/>
      <w:r>
        <w:rPr>
          <w:rFonts w:ascii="Times New Roman" w:eastAsiaTheme="minorHAnsi" w:hAnsi="Times New Roman"/>
          <w:sz w:val="28"/>
          <w:szCs w:val="28"/>
          <w:lang w:val="en-GB"/>
        </w:rPr>
        <w:t>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certificatul</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membru</w:t>
      </w:r>
      <w:proofErr w:type="spellEnd"/>
      <w:r>
        <w:rPr>
          <w:rFonts w:ascii="Times New Roman" w:eastAsiaTheme="minorHAnsi" w:hAnsi="Times New Roman"/>
          <w:sz w:val="28"/>
          <w:szCs w:val="28"/>
          <w:lang w:val="en-GB"/>
        </w:rPr>
        <w:t xml:space="preserve"> al CMR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fiecare</w:t>
      </w:r>
      <w:proofErr w:type="spellEnd"/>
      <w:r>
        <w:rPr>
          <w:rFonts w:ascii="Times New Roman" w:eastAsiaTheme="minorHAnsi" w:hAnsi="Times New Roman"/>
          <w:sz w:val="28"/>
          <w:szCs w:val="28"/>
          <w:lang w:val="en-GB"/>
        </w:rPr>
        <w:t xml:space="preserve"> medic care </w:t>
      </w:r>
      <w:proofErr w:type="spellStart"/>
      <w:r>
        <w:rPr>
          <w:rFonts w:ascii="Times New Roman" w:eastAsiaTheme="minorHAnsi" w:hAnsi="Times New Roman"/>
          <w:sz w:val="28"/>
          <w:szCs w:val="28"/>
          <w:lang w:val="en-GB"/>
        </w:rPr>
        <w:t>îşi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desfăşoară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activitatea</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furnizor</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într</w:t>
      </w:r>
      <w:proofErr w:type="spellEnd"/>
      <w:r>
        <w:rPr>
          <w:rFonts w:ascii="Times New Roman" w:eastAsiaTheme="minorHAnsi" w:hAnsi="Times New Roman"/>
          <w:sz w:val="28"/>
          <w:szCs w:val="28"/>
          <w:lang w:val="en-GB"/>
        </w:rPr>
        <w:t xml:space="preserve">-o </w:t>
      </w:r>
      <w:proofErr w:type="spellStart"/>
      <w:r>
        <w:rPr>
          <w:rFonts w:ascii="Times New Roman" w:eastAsiaTheme="minorHAnsi" w:hAnsi="Times New Roman"/>
          <w:sz w:val="28"/>
          <w:szCs w:val="28"/>
          <w:lang w:val="en-GB"/>
        </w:rPr>
        <w:t>formă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prevăzută</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lege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care </w:t>
      </w:r>
      <w:proofErr w:type="spellStart"/>
      <w:r>
        <w:rPr>
          <w:rFonts w:ascii="Times New Roman" w:eastAsiaTheme="minorHAnsi" w:hAnsi="Times New Roman"/>
          <w:sz w:val="28"/>
          <w:szCs w:val="28"/>
          <w:lang w:val="en-GB"/>
        </w:rPr>
        <w:t>funcţionează</w:t>
      </w:r>
      <w:proofErr w:type="spellEnd"/>
      <w:r>
        <w:rPr>
          <w:rFonts w:ascii="Times New Roman" w:eastAsiaTheme="minorHAnsi" w:hAnsi="Times New Roman"/>
          <w:sz w:val="28"/>
          <w:szCs w:val="28"/>
          <w:lang w:val="en-GB"/>
        </w:rPr>
        <w:t xml:space="preserve"> sub </w:t>
      </w:r>
      <w:proofErr w:type="spellStart"/>
      <w:r>
        <w:rPr>
          <w:rFonts w:ascii="Times New Roman" w:eastAsiaTheme="minorHAnsi" w:hAnsi="Times New Roman"/>
          <w:sz w:val="28"/>
          <w:szCs w:val="28"/>
          <w:lang w:val="en-GB"/>
        </w:rPr>
        <w:t>incidenţa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valabil</w:t>
      </w:r>
      <w:proofErr w:type="spellEnd"/>
      <w:r>
        <w:rPr>
          <w:rFonts w:ascii="Times New Roman" w:eastAsiaTheme="minorHAnsi" w:hAnsi="Times New Roman"/>
          <w:sz w:val="28"/>
          <w:szCs w:val="28"/>
          <w:lang w:val="en-GB"/>
        </w:rPr>
        <w:t xml:space="preserve"> la data </w:t>
      </w:r>
      <w:proofErr w:type="spellStart"/>
      <w:r>
        <w:rPr>
          <w:rFonts w:ascii="Times New Roman" w:eastAsiaTheme="minorHAnsi" w:hAnsi="Times New Roman"/>
          <w:sz w:val="28"/>
          <w:szCs w:val="28"/>
          <w:lang w:val="en-GB"/>
        </w:rPr>
        <w:t>încheierii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reînnoit</w:t>
      </w:r>
      <w:proofErr w:type="spellEnd"/>
      <w:r>
        <w:rPr>
          <w:rFonts w:ascii="Times New Roman" w:eastAsiaTheme="minorHAnsi" w:hAnsi="Times New Roman"/>
          <w:sz w:val="28"/>
          <w:szCs w:val="28"/>
          <w:lang w:val="en-GB"/>
        </w:rPr>
        <w:t xml:space="preserve"> pe </w:t>
      </w:r>
      <w:proofErr w:type="spellStart"/>
      <w:r>
        <w:rPr>
          <w:rFonts w:ascii="Times New Roman" w:eastAsiaTheme="minorHAnsi" w:hAnsi="Times New Roman"/>
          <w:sz w:val="28"/>
          <w:szCs w:val="28"/>
          <w:lang w:val="en-GB"/>
        </w:rPr>
        <w:t>toată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perioada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derulării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document care se </w:t>
      </w:r>
      <w:proofErr w:type="spellStart"/>
      <w:r>
        <w:rPr>
          <w:rFonts w:ascii="Times New Roman" w:eastAsiaTheme="minorHAnsi" w:hAnsi="Times New Roman"/>
          <w:sz w:val="28"/>
          <w:szCs w:val="28"/>
          <w:lang w:val="en-GB"/>
        </w:rPr>
        <w:t>eliberează</w:t>
      </w:r>
      <w:proofErr w:type="spellEnd"/>
      <w:r>
        <w:rPr>
          <w:rFonts w:ascii="Times New Roman" w:eastAsiaTheme="minorHAnsi" w:hAnsi="Times New Roman"/>
          <w:sz w:val="28"/>
          <w:szCs w:val="28"/>
          <w:lang w:val="en-GB"/>
        </w:rPr>
        <w:t>/</w:t>
      </w:r>
      <w:proofErr w:type="spellStart"/>
      <w:r>
        <w:rPr>
          <w:rFonts w:ascii="Times New Roman" w:eastAsiaTheme="minorHAnsi" w:hAnsi="Times New Roman"/>
          <w:sz w:val="28"/>
          <w:szCs w:val="28"/>
          <w:lang w:val="en-GB"/>
        </w:rPr>
        <w:t>avizează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pe </w:t>
      </w:r>
      <w:proofErr w:type="spellStart"/>
      <w:r>
        <w:rPr>
          <w:rFonts w:ascii="Times New Roman" w:eastAsiaTheme="minorHAnsi" w:hAnsi="Times New Roman"/>
          <w:sz w:val="28"/>
          <w:szCs w:val="28"/>
          <w:lang w:val="en-GB"/>
        </w:rPr>
        <w:t>baza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dovezii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asigurare</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răspundere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civilă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domeniul</w:t>
      </w:r>
      <w:proofErr w:type="spellEnd"/>
      <w:r>
        <w:rPr>
          <w:rFonts w:ascii="Times New Roman" w:eastAsiaTheme="minorHAnsi" w:hAnsi="Times New Roman"/>
          <w:sz w:val="28"/>
          <w:szCs w:val="28"/>
          <w:lang w:val="en-GB"/>
        </w:rPr>
        <w:t xml:space="preserve"> medical;</w:t>
      </w:r>
    </w:p>
    <w:p w14:paraId="6A101EBC"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j) </w:t>
      </w:r>
      <w:proofErr w:type="spellStart"/>
      <w:r>
        <w:rPr>
          <w:rFonts w:ascii="Times New Roman" w:eastAsiaTheme="minorHAnsi" w:hAnsi="Times New Roman"/>
          <w:sz w:val="28"/>
          <w:szCs w:val="28"/>
          <w:lang w:val="en-GB"/>
        </w:rPr>
        <w:t>certificatul</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membru</w:t>
      </w:r>
      <w:proofErr w:type="spellEnd"/>
      <w:r>
        <w:rPr>
          <w:rFonts w:ascii="Times New Roman" w:eastAsiaTheme="minorHAnsi" w:hAnsi="Times New Roman"/>
          <w:sz w:val="28"/>
          <w:szCs w:val="28"/>
          <w:lang w:val="en-GB"/>
        </w:rPr>
        <w:t xml:space="preserve"> al OAMGMAMR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asistenţii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medicali</w:t>
      </w:r>
      <w:proofErr w:type="spellEnd"/>
      <w:r>
        <w:rPr>
          <w:rFonts w:ascii="Times New Roman" w:eastAsiaTheme="minorHAnsi" w:hAnsi="Times New Roman"/>
          <w:sz w:val="28"/>
          <w:szCs w:val="28"/>
          <w:lang w:val="en-GB"/>
        </w:rPr>
        <w:t xml:space="preserve"> care </w:t>
      </w:r>
      <w:proofErr w:type="spellStart"/>
      <w:r>
        <w:rPr>
          <w:rFonts w:ascii="Times New Roman" w:eastAsiaTheme="minorHAnsi" w:hAnsi="Times New Roman"/>
          <w:sz w:val="28"/>
          <w:szCs w:val="28"/>
          <w:lang w:val="en-GB"/>
        </w:rPr>
        <w:t>îşi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desfăşoară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activitatea</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furnizor</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într</w:t>
      </w:r>
      <w:proofErr w:type="spellEnd"/>
      <w:r>
        <w:rPr>
          <w:rFonts w:ascii="Times New Roman" w:eastAsiaTheme="minorHAnsi" w:hAnsi="Times New Roman"/>
          <w:sz w:val="28"/>
          <w:szCs w:val="28"/>
          <w:lang w:val="en-GB"/>
        </w:rPr>
        <w:t xml:space="preserve">-o </w:t>
      </w:r>
      <w:proofErr w:type="spellStart"/>
      <w:r>
        <w:rPr>
          <w:rFonts w:ascii="Times New Roman" w:eastAsiaTheme="minorHAnsi" w:hAnsi="Times New Roman"/>
          <w:sz w:val="28"/>
          <w:szCs w:val="28"/>
          <w:lang w:val="en-GB"/>
        </w:rPr>
        <w:t>formă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prevăzută</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lege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valabil</w:t>
      </w:r>
      <w:proofErr w:type="spellEnd"/>
      <w:r>
        <w:rPr>
          <w:rFonts w:ascii="Times New Roman" w:eastAsiaTheme="minorHAnsi" w:hAnsi="Times New Roman"/>
          <w:sz w:val="28"/>
          <w:szCs w:val="28"/>
          <w:lang w:val="en-GB"/>
        </w:rPr>
        <w:t xml:space="preserve"> la data </w:t>
      </w:r>
      <w:proofErr w:type="spellStart"/>
      <w:r>
        <w:rPr>
          <w:rFonts w:ascii="Times New Roman" w:eastAsiaTheme="minorHAnsi" w:hAnsi="Times New Roman"/>
          <w:sz w:val="28"/>
          <w:szCs w:val="28"/>
          <w:lang w:val="en-GB"/>
        </w:rPr>
        <w:t>încheierii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reînnoit</w:t>
      </w:r>
      <w:proofErr w:type="spellEnd"/>
      <w:r>
        <w:rPr>
          <w:rFonts w:ascii="Times New Roman" w:eastAsiaTheme="minorHAnsi" w:hAnsi="Times New Roman"/>
          <w:sz w:val="28"/>
          <w:szCs w:val="28"/>
          <w:lang w:val="en-GB"/>
        </w:rPr>
        <w:t xml:space="preserve"> pe </w:t>
      </w:r>
      <w:proofErr w:type="spellStart"/>
      <w:r>
        <w:rPr>
          <w:rFonts w:ascii="Times New Roman" w:eastAsiaTheme="minorHAnsi" w:hAnsi="Times New Roman"/>
          <w:sz w:val="28"/>
          <w:szCs w:val="28"/>
          <w:lang w:val="en-GB"/>
        </w:rPr>
        <w:t>toată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perioada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derulării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document care se </w:t>
      </w:r>
      <w:proofErr w:type="spellStart"/>
      <w:r>
        <w:rPr>
          <w:rFonts w:ascii="Times New Roman" w:eastAsiaTheme="minorHAnsi" w:hAnsi="Times New Roman"/>
          <w:sz w:val="28"/>
          <w:szCs w:val="28"/>
          <w:lang w:val="en-GB"/>
        </w:rPr>
        <w:t>eliberează</w:t>
      </w:r>
      <w:proofErr w:type="spellEnd"/>
      <w:r>
        <w:rPr>
          <w:rFonts w:ascii="Times New Roman" w:eastAsiaTheme="minorHAnsi" w:hAnsi="Times New Roman"/>
          <w:sz w:val="28"/>
          <w:szCs w:val="28"/>
          <w:lang w:val="en-GB"/>
        </w:rPr>
        <w:t>/</w:t>
      </w:r>
      <w:proofErr w:type="spellStart"/>
      <w:r>
        <w:rPr>
          <w:rFonts w:ascii="Times New Roman" w:eastAsiaTheme="minorHAnsi" w:hAnsi="Times New Roman"/>
          <w:sz w:val="28"/>
          <w:szCs w:val="28"/>
          <w:lang w:val="en-GB"/>
        </w:rPr>
        <w:t>avizează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pe </w:t>
      </w:r>
      <w:proofErr w:type="spellStart"/>
      <w:r>
        <w:rPr>
          <w:rFonts w:ascii="Times New Roman" w:eastAsiaTheme="minorHAnsi" w:hAnsi="Times New Roman"/>
          <w:sz w:val="28"/>
          <w:szCs w:val="28"/>
          <w:lang w:val="en-GB"/>
        </w:rPr>
        <w:t>baza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dovezii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asigurare</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răspundere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civilă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domeniul</w:t>
      </w:r>
      <w:proofErr w:type="spellEnd"/>
      <w:r>
        <w:rPr>
          <w:rFonts w:ascii="Times New Roman" w:eastAsiaTheme="minorHAnsi" w:hAnsi="Times New Roman"/>
          <w:sz w:val="28"/>
          <w:szCs w:val="28"/>
          <w:lang w:val="en-GB"/>
        </w:rPr>
        <w:t xml:space="preserve"> medical;</w:t>
      </w:r>
    </w:p>
    <w:p w14:paraId="0777F535"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k) </w:t>
      </w:r>
      <w:proofErr w:type="spellStart"/>
      <w:r>
        <w:rPr>
          <w:rFonts w:ascii="Times New Roman" w:eastAsiaTheme="minorHAnsi" w:hAnsi="Times New Roman"/>
          <w:sz w:val="28"/>
          <w:szCs w:val="28"/>
          <w:lang w:val="en-GB"/>
        </w:rPr>
        <w:t>autorizaţia</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liberă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practică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kinetoterapeuţi</w:t>
      </w:r>
      <w:proofErr w:type="spellEnd"/>
      <w:r>
        <w:rPr>
          <w:rFonts w:ascii="Times New Roman" w:eastAsiaTheme="minorHAnsi" w:hAnsi="Times New Roman"/>
          <w:sz w:val="28"/>
          <w:szCs w:val="28"/>
          <w:lang w:val="en-GB"/>
        </w:rPr>
        <w:t>/</w:t>
      </w:r>
      <w:proofErr w:type="spellStart"/>
      <w:r>
        <w:rPr>
          <w:rFonts w:ascii="Times New Roman" w:eastAsiaTheme="minorHAnsi" w:hAnsi="Times New Roman"/>
          <w:sz w:val="28"/>
          <w:szCs w:val="28"/>
          <w:lang w:val="en-GB"/>
        </w:rPr>
        <w:t>balneofiziokinetoterapeuţi</w:t>
      </w:r>
      <w:proofErr w:type="spellEnd"/>
      <w:r>
        <w:rPr>
          <w:rFonts w:ascii="Times New Roman" w:eastAsiaTheme="minorHAnsi" w:hAnsi="Times New Roman"/>
          <w:sz w:val="28"/>
          <w:szCs w:val="28"/>
          <w:lang w:val="en-GB"/>
        </w:rPr>
        <w:t>/</w:t>
      </w:r>
      <w:proofErr w:type="spellStart"/>
      <w:r>
        <w:rPr>
          <w:rFonts w:ascii="Times New Roman" w:eastAsiaTheme="minorHAnsi" w:hAnsi="Times New Roman"/>
          <w:sz w:val="28"/>
          <w:szCs w:val="28"/>
          <w:lang w:val="en-GB"/>
        </w:rPr>
        <w:t>profesori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cultură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fizică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medicală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valabilă</w:t>
      </w:r>
      <w:proofErr w:type="spellEnd"/>
      <w:r>
        <w:rPr>
          <w:rFonts w:ascii="Times New Roman" w:eastAsiaTheme="minorHAnsi" w:hAnsi="Times New Roman"/>
          <w:sz w:val="28"/>
          <w:szCs w:val="28"/>
          <w:lang w:val="en-GB"/>
        </w:rPr>
        <w:t xml:space="preserve"> la data </w:t>
      </w:r>
      <w:proofErr w:type="spellStart"/>
      <w:r>
        <w:rPr>
          <w:rFonts w:ascii="Times New Roman" w:eastAsiaTheme="minorHAnsi" w:hAnsi="Times New Roman"/>
          <w:sz w:val="28"/>
          <w:szCs w:val="28"/>
          <w:lang w:val="en-GB"/>
        </w:rPr>
        <w:t>încheierii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w:t>
      </w:r>
    </w:p>
    <w:p w14:paraId="20069CBE"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l) </w:t>
      </w:r>
      <w:proofErr w:type="spellStart"/>
      <w:r>
        <w:rPr>
          <w:rFonts w:ascii="Times New Roman" w:eastAsiaTheme="minorHAnsi" w:hAnsi="Times New Roman"/>
          <w:sz w:val="28"/>
          <w:szCs w:val="28"/>
          <w:lang w:val="en-GB"/>
        </w:rPr>
        <w:t>copie</w:t>
      </w:r>
      <w:proofErr w:type="spellEnd"/>
      <w:r>
        <w:rPr>
          <w:rFonts w:ascii="Times New Roman" w:eastAsiaTheme="minorHAnsi" w:hAnsi="Times New Roman"/>
          <w:sz w:val="28"/>
          <w:szCs w:val="28"/>
          <w:lang w:val="en-GB"/>
        </w:rPr>
        <w:t xml:space="preserve"> a </w:t>
      </w:r>
      <w:proofErr w:type="spellStart"/>
      <w:r>
        <w:rPr>
          <w:rFonts w:ascii="Times New Roman" w:eastAsiaTheme="minorHAnsi" w:hAnsi="Times New Roman"/>
          <w:sz w:val="28"/>
          <w:szCs w:val="28"/>
          <w:lang w:val="en-GB"/>
        </w:rPr>
        <w:t>actului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doveditor</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prin</w:t>
      </w:r>
      <w:proofErr w:type="spellEnd"/>
      <w:r>
        <w:rPr>
          <w:rFonts w:ascii="Times New Roman" w:eastAsiaTheme="minorHAnsi" w:hAnsi="Times New Roman"/>
          <w:sz w:val="28"/>
          <w:szCs w:val="28"/>
          <w:lang w:val="en-GB"/>
        </w:rPr>
        <w:t xml:space="preserve"> care </w:t>
      </w:r>
      <w:proofErr w:type="spellStart"/>
      <w:r>
        <w:rPr>
          <w:rFonts w:ascii="Times New Roman" w:eastAsiaTheme="minorHAnsi" w:hAnsi="Times New Roman"/>
          <w:sz w:val="28"/>
          <w:szCs w:val="28"/>
          <w:lang w:val="en-GB"/>
        </w:rPr>
        <w:t>personalul</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exercită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profesia</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furnizor</w:t>
      </w:r>
      <w:proofErr w:type="spellEnd"/>
      <w:r>
        <w:rPr>
          <w:rFonts w:ascii="Times New Roman" w:eastAsiaTheme="minorHAnsi" w:hAnsi="Times New Roman"/>
          <w:sz w:val="28"/>
          <w:szCs w:val="28"/>
          <w:lang w:val="en-GB"/>
        </w:rPr>
        <w:t>;</w:t>
      </w:r>
    </w:p>
    <w:p w14:paraId="38B7D820" w14:textId="77777777"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m) </w:t>
      </w:r>
      <w:proofErr w:type="spellStart"/>
      <w:r>
        <w:rPr>
          <w:rFonts w:ascii="Times New Roman" w:eastAsiaTheme="minorHAnsi" w:hAnsi="Times New Roman"/>
          <w:sz w:val="28"/>
          <w:szCs w:val="28"/>
          <w:lang w:val="en-GB"/>
        </w:rPr>
        <w:t>copie</w:t>
      </w:r>
      <w:proofErr w:type="spellEnd"/>
      <w:r>
        <w:rPr>
          <w:rFonts w:ascii="Times New Roman" w:eastAsiaTheme="minorHAnsi" w:hAnsi="Times New Roman"/>
          <w:sz w:val="28"/>
          <w:szCs w:val="28"/>
          <w:lang w:val="en-GB"/>
        </w:rPr>
        <w:t xml:space="preserve"> a </w:t>
      </w:r>
      <w:proofErr w:type="spellStart"/>
      <w:r>
        <w:rPr>
          <w:rFonts w:ascii="Times New Roman" w:eastAsiaTheme="minorHAnsi" w:hAnsi="Times New Roman"/>
          <w:sz w:val="28"/>
          <w:szCs w:val="28"/>
          <w:lang w:val="en-GB"/>
        </w:rPr>
        <w:t>actului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identitate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medici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asistenţii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medicali</w:t>
      </w:r>
      <w:proofErr w:type="spellEnd"/>
      <w:r>
        <w:rPr>
          <w:rFonts w:ascii="Times New Roman" w:eastAsiaTheme="minorHAnsi" w:hAnsi="Times New Roman"/>
          <w:sz w:val="28"/>
          <w:szCs w:val="28"/>
          <w:lang w:val="en-GB"/>
        </w:rPr>
        <w:t>;</w:t>
      </w:r>
    </w:p>
    <w:p w14:paraId="7FEB18D1" w14:textId="73EAE515"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n) </w:t>
      </w:r>
      <w:proofErr w:type="spellStart"/>
      <w:r>
        <w:rPr>
          <w:rFonts w:ascii="Times New Roman" w:eastAsiaTheme="minorHAnsi" w:hAnsi="Times New Roman"/>
          <w:sz w:val="28"/>
          <w:szCs w:val="28"/>
          <w:lang w:val="en-GB"/>
        </w:rPr>
        <w:t>programul</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activitate</w:t>
      </w:r>
      <w:proofErr w:type="spellEnd"/>
      <w:r>
        <w:rPr>
          <w:rFonts w:ascii="Times New Roman" w:eastAsiaTheme="minorHAnsi" w:hAnsi="Times New Roman"/>
          <w:sz w:val="28"/>
          <w:szCs w:val="28"/>
          <w:lang w:val="en-GB"/>
        </w:rPr>
        <w:t xml:space="preserve"> al </w:t>
      </w:r>
      <w:proofErr w:type="spellStart"/>
      <w:r>
        <w:rPr>
          <w:rFonts w:ascii="Times New Roman" w:eastAsiaTheme="minorHAnsi" w:hAnsi="Times New Roman"/>
          <w:sz w:val="28"/>
          <w:szCs w:val="28"/>
          <w:lang w:val="en-GB"/>
        </w:rPr>
        <w:t>furnizorului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programul</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activitate</w:t>
      </w:r>
      <w:proofErr w:type="spellEnd"/>
      <w:r>
        <w:rPr>
          <w:rFonts w:ascii="Times New Roman" w:eastAsiaTheme="minorHAnsi" w:hAnsi="Times New Roman"/>
          <w:sz w:val="28"/>
          <w:szCs w:val="28"/>
          <w:lang w:val="en-GB"/>
        </w:rPr>
        <w:t xml:space="preserve"> al </w:t>
      </w:r>
      <w:proofErr w:type="spellStart"/>
      <w:r>
        <w:rPr>
          <w:rFonts w:ascii="Times New Roman" w:eastAsiaTheme="minorHAnsi" w:hAnsi="Times New Roman"/>
          <w:sz w:val="28"/>
          <w:szCs w:val="28"/>
          <w:lang w:val="en-GB"/>
        </w:rPr>
        <w:t>medicilor</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al </w:t>
      </w:r>
      <w:proofErr w:type="spellStart"/>
      <w:r>
        <w:rPr>
          <w:rFonts w:ascii="Times New Roman" w:eastAsiaTheme="minorHAnsi" w:hAnsi="Times New Roman"/>
          <w:sz w:val="28"/>
          <w:szCs w:val="28"/>
          <w:lang w:val="en-GB"/>
        </w:rPr>
        <w:t>personalului</w:t>
      </w:r>
      <w:proofErr w:type="spellEnd"/>
      <w:r>
        <w:rPr>
          <w:rFonts w:ascii="Times New Roman" w:eastAsiaTheme="minorHAnsi" w:hAnsi="Times New Roman"/>
          <w:sz w:val="28"/>
          <w:szCs w:val="28"/>
          <w:lang w:val="en-GB"/>
        </w:rPr>
        <w:t xml:space="preserve"> medico-</w:t>
      </w:r>
      <w:proofErr w:type="spellStart"/>
      <w:r>
        <w:rPr>
          <w:rFonts w:ascii="Times New Roman" w:eastAsiaTheme="minorHAnsi" w:hAnsi="Times New Roman"/>
          <w:sz w:val="28"/>
          <w:szCs w:val="28"/>
          <w:lang w:val="en-GB"/>
        </w:rPr>
        <w:t>sanitar</w:t>
      </w:r>
      <w:proofErr w:type="spellEnd"/>
      <w:r>
        <w:rPr>
          <w:rFonts w:ascii="Times New Roman" w:eastAsiaTheme="minorHAnsi" w:hAnsi="Times New Roman"/>
          <w:sz w:val="28"/>
          <w:szCs w:val="28"/>
          <w:lang w:val="en-GB"/>
        </w:rPr>
        <w:t xml:space="preserve"> care </w:t>
      </w:r>
      <w:proofErr w:type="spellStart"/>
      <w:r>
        <w:rPr>
          <w:rFonts w:ascii="Times New Roman" w:eastAsiaTheme="minorHAnsi" w:hAnsi="Times New Roman"/>
          <w:sz w:val="28"/>
          <w:szCs w:val="28"/>
          <w:lang w:val="en-GB"/>
        </w:rPr>
        <w:t>îşi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desfăşoară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activitatea</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furnizor</w:t>
      </w:r>
      <w:proofErr w:type="spellEnd"/>
      <w:r>
        <w:rPr>
          <w:rFonts w:ascii="Times New Roman" w:eastAsiaTheme="minorHAnsi" w:hAnsi="Times New Roman"/>
          <w:sz w:val="28"/>
          <w:szCs w:val="28"/>
          <w:lang w:val="en-GB"/>
        </w:rPr>
        <w:t xml:space="preserve">, care se </w:t>
      </w:r>
      <w:proofErr w:type="spellStart"/>
      <w:r>
        <w:rPr>
          <w:rFonts w:ascii="Times New Roman" w:eastAsiaTheme="minorHAnsi" w:hAnsi="Times New Roman"/>
          <w:sz w:val="28"/>
          <w:szCs w:val="28"/>
          <w:lang w:val="en-GB"/>
        </w:rPr>
        <w:t>completează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fiecare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parte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nume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prenume</w:t>
      </w:r>
      <w:proofErr w:type="spellEnd"/>
      <w:r>
        <w:rPr>
          <w:rFonts w:ascii="Times New Roman" w:eastAsiaTheme="minorHAnsi" w:hAnsi="Times New Roman"/>
          <w:sz w:val="28"/>
          <w:szCs w:val="28"/>
          <w:lang w:val="en-GB"/>
        </w:rPr>
        <w:t xml:space="preserve">, CNP, </w:t>
      </w:r>
      <w:proofErr w:type="spellStart"/>
      <w:r>
        <w:rPr>
          <w:rFonts w:ascii="Times New Roman" w:eastAsiaTheme="minorHAnsi" w:hAnsi="Times New Roman"/>
          <w:sz w:val="28"/>
          <w:szCs w:val="28"/>
          <w:lang w:val="en-GB"/>
        </w:rPr>
        <w:t>programul</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lucru</w:t>
      </w:r>
      <w:proofErr w:type="spellEnd"/>
      <w:r>
        <w:rPr>
          <w:rFonts w:ascii="Times New Roman" w:eastAsiaTheme="minorHAnsi" w:hAnsi="Times New Roman"/>
          <w:sz w:val="28"/>
          <w:szCs w:val="28"/>
          <w:lang w:val="en-GB"/>
        </w:rPr>
        <w:t>/</w:t>
      </w:r>
      <w:proofErr w:type="spellStart"/>
      <w:r>
        <w:rPr>
          <w:rFonts w:ascii="Times New Roman" w:eastAsiaTheme="minorHAnsi" w:hAnsi="Times New Roman"/>
          <w:sz w:val="28"/>
          <w:szCs w:val="28"/>
          <w:lang w:val="en-GB"/>
        </w:rPr>
        <w:t>zi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profesia</w:t>
      </w:r>
      <w:proofErr w:type="spellEnd"/>
    </w:p>
    <w:p w14:paraId="15635A6E" w14:textId="1EF80FEF"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o) </w:t>
      </w:r>
      <w:proofErr w:type="spellStart"/>
      <w:r w:rsidRPr="003C6171">
        <w:rPr>
          <w:rFonts w:ascii="Times New Roman" w:eastAsiaTheme="minorHAnsi" w:hAnsi="Times New Roman"/>
          <w:sz w:val="28"/>
          <w:szCs w:val="28"/>
          <w:lang w:val="en-GB"/>
        </w:rPr>
        <w:t>declaratie</w:t>
      </w:r>
      <w:proofErr w:type="spellEnd"/>
      <w:r w:rsidRPr="003C6171">
        <w:rPr>
          <w:rFonts w:ascii="Times New Roman" w:eastAsiaTheme="minorHAnsi" w:hAnsi="Times New Roman"/>
          <w:sz w:val="28"/>
          <w:szCs w:val="28"/>
          <w:lang w:val="en-GB"/>
        </w:rPr>
        <w:t xml:space="preserve"> pe propria </w:t>
      </w:r>
      <w:proofErr w:type="spellStart"/>
      <w:r w:rsidRPr="003C6171">
        <w:rPr>
          <w:rFonts w:ascii="Times New Roman" w:eastAsiaTheme="minorHAnsi" w:hAnsi="Times New Roman"/>
          <w:sz w:val="28"/>
          <w:szCs w:val="28"/>
          <w:lang w:val="en-GB"/>
        </w:rPr>
        <w:t>raspundere</w:t>
      </w:r>
      <w:proofErr w:type="spellEnd"/>
      <w:r w:rsidRPr="003C6171">
        <w:rPr>
          <w:rFonts w:ascii="Times New Roman" w:eastAsiaTheme="minorHAnsi" w:hAnsi="Times New Roman"/>
          <w:sz w:val="28"/>
          <w:szCs w:val="28"/>
          <w:lang w:val="en-GB"/>
        </w:rPr>
        <w:t xml:space="preserve"> a </w:t>
      </w:r>
      <w:proofErr w:type="spellStart"/>
      <w:r w:rsidRPr="003C6171">
        <w:rPr>
          <w:rFonts w:ascii="Times New Roman" w:eastAsiaTheme="minorHAnsi" w:hAnsi="Times New Roman"/>
          <w:sz w:val="28"/>
          <w:szCs w:val="28"/>
          <w:lang w:val="en-GB"/>
        </w:rPr>
        <w:t>reprezentantului</w:t>
      </w:r>
      <w:proofErr w:type="spellEnd"/>
      <w:r w:rsidRPr="003C6171">
        <w:rPr>
          <w:rFonts w:ascii="Times New Roman" w:eastAsiaTheme="minorHAnsi" w:hAnsi="Times New Roman"/>
          <w:sz w:val="28"/>
          <w:szCs w:val="28"/>
          <w:lang w:val="en-GB"/>
        </w:rPr>
        <w:t xml:space="preserve"> legal ca nu a </w:t>
      </w:r>
      <w:proofErr w:type="spellStart"/>
      <w:r w:rsidRPr="003C6171">
        <w:rPr>
          <w:rFonts w:ascii="Times New Roman" w:eastAsiaTheme="minorHAnsi" w:hAnsi="Times New Roman"/>
          <w:sz w:val="28"/>
          <w:szCs w:val="28"/>
          <w:lang w:val="en-GB"/>
        </w:rPr>
        <w:t>incheiat</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sau</w:t>
      </w:r>
      <w:proofErr w:type="spellEnd"/>
      <w:r w:rsidRPr="003C6171">
        <w:rPr>
          <w:rFonts w:ascii="Times New Roman" w:eastAsiaTheme="minorHAnsi" w:hAnsi="Times New Roman"/>
          <w:sz w:val="28"/>
          <w:szCs w:val="28"/>
          <w:lang w:val="en-GB"/>
        </w:rPr>
        <w:t xml:space="preserve"> nu </w:t>
      </w:r>
      <w:proofErr w:type="spellStart"/>
      <w:r w:rsidRPr="003C6171">
        <w:rPr>
          <w:rFonts w:ascii="Times New Roman" w:eastAsiaTheme="minorHAnsi" w:hAnsi="Times New Roman"/>
          <w:sz w:val="28"/>
          <w:szCs w:val="28"/>
          <w:lang w:val="en-GB"/>
        </w:rPr>
        <w:t>incheie</w:t>
      </w:r>
      <w:proofErr w:type="spellEnd"/>
      <w:r w:rsidRPr="003C6171">
        <w:rPr>
          <w:rFonts w:ascii="Times New Roman" w:eastAsiaTheme="minorHAnsi" w:hAnsi="Times New Roman"/>
          <w:sz w:val="28"/>
          <w:szCs w:val="28"/>
          <w:lang w:val="en-GB"/>
        </w:rPr>
        <w:t xml:space="preserve"> pe </w:t>
      </w:r>
      <w:proofErr w:type="spellStart"/>
      <w:r w:rsidRPr="003C6171">
        <w:rPr>
          <w:rFonts w:ascii="Times New Roman" w:eastAsiaTheme="minorHAnsi" w:hAnsi="Times New Roman"/>
          <w:sz w:val="28"/>
          <w:szCs w:val="28"/>
          <w:lang w:val="en-GB"/>
        </w:rPr>
        <w:t>parcursul</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derularii</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raporturilor</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contractuale</w:t>
      </w:r>
      <w:proofErr w:type="spellEnd"/>
      <w:r w:rsidRPr="003C6171">
        <w:rPr>
          <w:rFonts w:ascii="Times New Roman" w:eastAsiaTheme="minorHAnsi" w:hAnsi="Times New Roman"/>
          <w:sz w:val="28"/>
          <w:szCs w:val="28"/>
          <w:lang w:val="en-GB"/>
        </w:rPr>
        <w:t xml:space="preserve"> cu casa de </w:t>
      </w:r>
      <w:proofErr w:type="spellStart"/>
      <w:r w:rsidRPr="003C6171">
        <w:rPr>
          <w:rFonts w:ascii="Times New Roman" w:eastAsiaTheme="minorHAnsi" w:hAnsi="Times New Roman"/>
          <w:sz w:val="28"/>
          <w:szCs w:val="28"/>
          <w:lang w:val="en-GB"/>
        </w:rPr>
        <w:t>asigurari</w:t>
      </w:r>
      <w:proofErr w:type="spellEnd"/>
      <w:r w:rsidRPr="003C6171">
        <w:rPr>
          <w:rFonts w:ascii="Times New Roman" w:eastAsiaTheme="minorHAnsi" w:hAnsi="Times New Roman"/>
          <w:sz w:val="28"/>
          <w:szCs w:val="28"/>
          <w:lang w:val="en-GB"/>
        </w:rPr>
        <w:t xml:space="preserve"> de </w:t>
      </w:r>
      <w:proofErr w:type="spellStart"/>
      <w:r w:rsidRPr="003C6171">
        <w:rPr>
          <w:rFonts w:ascii="Times New Roman" w:eastAsiaTheme="minorHAnsi" w:hAnsi="Times New Roman"/>
          <w:sz w:val="28"/>
          <w:szCs w:val="28"/>
          <w:lang w:val="en-GB"/>
        </w:rPr>
        <w:t>sanatate</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contracte</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conventii</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sau</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alte</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tipuri</w:t>
      </w:r>
      <w:proofErr w:type="spellEnd"/>
      <w:r w:rsidRPr="003C6171">
        <w:rPr>
          <w:rFonts w:ascii="Times New Roman" w:eastAsiaTheme="minorHAnsi" w:hAnsi="Times New Roman"/>
          <w:sz w:val="28"/>
          <w:szCs w:val="28"/>
          <w:lang w:val="en-GB"/>
        </w:rPr>
        <w:t xml:space="preserve"> de </w:t>
      </w:r>
      <w:proofErr w:type="spellStart"/>
      <w:r w:rsidRPr="003C6171">
        <w:rPr>
          <w:rFonts w:ascii="Times New Roman" w:eastAsiaTheme="minorHAnsi" w:hAnsi="Times New Roman"/>
          <w:sz w:val="28"/>
          <w:szCs w:val="28"/>
          <w:lang w:val="en-GB"/>
        </w:rPr>
        <w:t>intelegeri</w:t>
      </w:r>
      <w:proofErr w:type="spellEnd"/>
      <w:r w:rsidRPr="003C6171">
        <w:rPr>
          <w:rFonts w:ascii="Times New Roman" w:eastAsiaTheme="minorHAnsi" w:hAnsi="Times New Roman"/>
          <w:sz w:val="28"/>
          <w:szCs w:val="28"/>
          <w:lang w:val="en-GB"/>
        </w:rPr>
        <w:t xml:space="preserve"> cu alti </w:t>
      </w:r>
      <w:proofErr w:type="spellStart"/>
      <w:r w:rsidRPr="003C6171">
        <w:rPr>
          <w:rFonts w:ascii="Times New Roman" w:eastAsiaTheme="minorHAnsi" w:hAnsi="Times New Roman"/>
          <w:sz w:val="28"/>
          <w:szCs w:val="28"/>
          <w:lang w:val="en-GB"/>
        </w:rPr>
        <w:t>furnizori</w:t>
      </w:r>
      <w:proofErr w:type="spellEnd"/>
    </w:p>
    <w:p w14:paraId="2D880430" w14:textId="2B56A308" w:rsidR="003C6171" w:rsidRDefault="003C6171" w:rsidP="003C6171">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p)</w:t>
      </w:r>
      <w:r w:rsidRPr="003C6171">
        <w:t xml:space="preserve"> </w:t>
      </w:r>
      <w:proofErr w:type="spellStart"/>
      <w:r w:rsidRPr="003C6171">
        <w:rPr>
          <w:rFonts w:ascii="Times New Roman" w:eastAsiaTheme="minorHAnsi" w:hAnsi="Times New Roman"/>
          <w:sz w:val="28"/>
          <w:szCs w:val="28"/>
          <w:lang w:val="en-GB"/>
        </w:rPr>
        <w:t>declaraţie</w:t>
      </w:r>
      <w:proofErr w:type="spellEnd"/>
      <w:r w:rsidRPr="003C6171">
        <w:rPr>
          <w:rFonts w:ascii="Times New Roman" w:eastAsiaTheme="minorHAnsi" w:hAnsi="Times New Roman"/>
          <w:sz w:val="28"/>
          <w:szCs w:val="28"/>
          <w:lang w:val="en-GB"/>
        </w:rPr>
        <w:t xml:space="preserve"> pe propria </w:t>
      </w:r>
      <w:proofErr w:type="spellStart"/>
      <w:r w:rsidRPr="003C6171">
        <w:rPr>
          <w:rFonts w:ascii="Times New Roman" w:eastAsiaTheme="minorHAnsi" w:hAnsi="Times New Roman"/>
          <w:sz w:val="28"/>
          <w:szCs w:val="28"/>
          <w:lang w:val="en-GB"/>
        </w:rPr>
        <w:t>răspundere</w:t>
      </w:r>
      <w:proofErr w:type="spellEnd"/>
      <w:r w:rsidRPr="003C6171">
        <w:rPr>
          <w:rFonts w:ascii="Times New Roman" w:eastAsiaTheme="minorHAnsi" w:hAnsi="Times New Roman"/>
          <w:sz w:val="28"/>
          <w:szCs w:val="28"/>
          <w:lang w:val="en-GB"/>
        </w:rPr>
        <w:t xml:space="preserve"> cu </w:t>
      </w:r>
      <w:proofErr w:type="spellStart"/>
      <w:r w:rsidRPr="003C6171">
        <w:rPr>
          <w:rFonts w:ascii="Times New Roman" w:eastAsiaTheme="minorHAnsi" w:hAnsi="Times New Roman"/>
          <w:sz w:val="28"/>
          <w:szCs w:val="28"/>
          <w:lang w:val="en-GB"/>
        </w:rPr>
        <w:t>privire</w:t>
      </w:r>
      <w:proofErr w:type="spellEnd"/>
      <w:r w:rsidRPr="003C6171">
        <w:rPr>
          <w:rFonts w:ascii="Times New Roman" w:eastAsiaTheme="minorHAnsi" w:hAnsi="Times New Roman"/>
          <w:sz w:val="28"/>
          <w:szCs w:val="28"/>
          <w:lang w:val="en-GB"/>
        </w:rPr>
        <w:t xml:space="preserve"> la </w:t>
      </w:r>
      <w:proofErr w:type="spellStart"/>
      <w:r w:rsidRPr="003C6171">
        <w:rPr>
          <w:rFonts w:ascii="Times New Roman" w:eastAsiaTheme="minorHAnsi" w:hAnsi="Times New Roman"/>
          <w:sz w:val="28"/>
          <w:szCs w:val="28"/>
          <w:lang w:val="en-GB"/>
        </w:rPr>
        <w:t>contractele</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încheiate</w:t>
      </w:r>
      <w:proofErr w:type="spellEnd"/>
      <w:r w:rsidRPr="003C6171">
        <w:rPr>
          <w:rFonts w:ascii="Times New Roman" w:eastAsiaTheme="minorHAnsi" w:hAnsi="Times New Roman"/>
          <w:sz w:val="28"/>
          <w:szCs w:val="28"/>
          <w:lang w:val="en-GB"/>
        </w:rPr>
        <w:t xml:space="preserve"> cu </w:t>
      </w:r>
      <w:proofErr w:type="spellStart"/>
      <w:r w:rsidRPr="003C6171">
        <w:rPr>
          <w:rFonts w:ascii="Times New Roman" w:eastAsiaTheme="minorHAnsi" w:hAnsi="Times New Roman"/>
          <w:sz w:val="28"/>
          <w:szCs w:val="28"/>
          <w:lang w:val="en-GB"/>
        </w:rPr>
        <w:t>casele</w:t>
      </w:r>
      <w:proofErr w:type="spellEnd"/>
      <w:r w:rsidRPr="003C6171">
        <w:rPr>
          <w:rFonts w:ascii="Times New Roman" w:eastAsiaTheme="minorHAnsi" w:hAnsi="Times New Roman"/>
          <w:sz w:val="28"/>
          <w:szCs w:val="28"/>
          <w:lang w:val="en-GB"/>
        </w:rPr>
        <w:t xml:space="preserve"> de </w:t>
      </w:r>
      <w:proofErr w:type="spellStart"/>
      <w:r w:rsidRPr="003C6171">
        <w:rPr>
          <w:rFonts w:ascii="Times New Roman" w:eastAsiaTheme="minorHAnsi" w:hAnsi="Times New Roman"/>
          <w:sz w:val="28"/>
          <w:szCs w:val="28"/>
          <w:lang w:val="en-GB"/>
        </w:rPr>
        <w:t>asigurări</w:t>
      </w:r>
      <w:proofErr w:type="spellEnd"/>
      <w:r w:rsidRPr="003C6171">
        <w:rPr>
          <w:rFonts w:ascii="Times New Roman" w:eastAsiaTheme="minorHAnsi" w:hAnsi="Times New Roman"/>
          <w:sz w:val="28"/>
          <w:szCs w:val="28"/>
          <w:lang w:val="en-GB"/>
        </w:rPr>
        <w:t xml:space="preserve"> de </w:t>
      </w:r>
      <w:proofErr w:type="spellStart"/>
      <w:r w:rsidRPr="003C6171">
        <w:rPr>
          <w:rFonts w:ascii="Times New Roman" w:eastAsiaTheme="minorHAnsi" w:hAnsi="Times New Roman"/>
          <w:sz w:val="28"/>
          <w:szCs w:val="28"/>
          <w:lang w:val="en-GB"/>
        </w:rPr>
        <w:t>sănătate</w:t>
      </w:r>
      <w:proofErr w:type="spellEnd"/>
      <w:r w:rsidRPr="003C6171">
        <w:rPr>
          <w:rFonts w:ascii="Times New Roman" w:eastAsiaTheme="minorHAnsi" w:hAnsi="Times New Roman"/>
          <w:sz w:val="28"/>
          <w:szCs w:val="28"/>
          <w:lang w:val="en-GB"/>
        </w:rPr>
        <w:t xml:space="preserve">, al </w:t>
      </w:r>
      <w:proofErr w:type="spellStart"/>
      <w:r w:rsidRPr="003C6171">
        <w:rPr>
          <w:rFonts w:ascii="Times New Roman" w:eastAsiaTheme="minorHAnsi" w:hAnsi="Times New Roman"/>
          <w:sz w:val="28"/>
          <w:szCs w:val="28"/>
          <w:lang w:val="en-GB"/>
        </w:rPr>
        <w:t>cărei</w:t>
      </w:r>
      <w:proofErr w:type="spellEnd"/>
      <w:r w:rsidRPr="003C6171">
        <w:rPr>
          <w:rFonts w:ascii="Times New Roman" w:eastAsiaTheme="minorHAnsi" w:hAnsi="Times New Roman"/>
          <w:sz w:val="28"/>
          <w:szCs w:val="28"/>
          <w:lang w:val="en-GB"/>
        </w:rPr>
        <w:t xml:space="preserve"> model </w:t>
      </w:r>
      <w:proofErr w:type="spellStart"/>
      <w:r w:rsidRPr="003C6171">
        <w:rPr>
          <w:rFonts w:ascii="Times New Roman" w:eastAsiaTheme="minorHAnsi" w:hAnsi="Times New Roman"/>
          <w:sz w:val="28"/>
          <w:szCs w:val="28"/>
          <w:lang w:val="en-GB"/>
        </w:rPr>
        <w:t>este</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prevăzut</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în</w:t>
      </w:r>
      <w:proofErr w:type="spellEnd"/>
      <w:r w:rsidRPr="003C6171">
        <w:rPr>
          <w:rFonts w:ascii="Times New Roman" w:eastAsiaTheme="minorHAnsi" w:hAnsi="Times New Roman"/>
          <w:sz w:val="28"/>
          <w:szCs w:val="28"/>
          <w:lang w:val="en-GB"/>
        </w:rPr>
        <w:t xml:space="preserve"> </w:t>
      </w:r>
      <w:proofErr w:type="spellStart"/>
      <w:r w:rsidRPr="003C6171">
        <w:rPr>
          <w:rFonts w:ascii="Times New Roman" w:eastAsiaTheme="minorHAnsi" w:hAnsi="Times New Roman"/>
          <w:sz w:val="28"/>
          <w:szCs w:val="28"/>
          <w:lang w:val="en-GB"/>
        </w:rPr>
        <w:t>norme</w:t>
      </w:r>
      <w:proofErr w:type="spellEnd"/>
      <w:r w:rsidRPr="003C6171">
        <w:rPr>
          <w:rFonts w:ascii="Times New Roman" w:eastAsiaTheme="minorHAnsi" w:hAnsi="Times New Roman"/>
          <w:sz w:val="28"/>
          <w:szCs w:val="28"/>
          <w:lang w:val="en-GB"/>
        </w:rPr>
        <w:t xml:space="preserve"> (conform </w:t>
      </w:r>
      <w:proofErr w:type="spellStart"/>
      <w:r w:rsidRPr="003C6171">
        <w:rPr>
          <w:rFonts w:ascii="Times New Roman" w:eastAsiaTheme="minorHAnsi" w:hAnsi="Times New Roman"/>
          <w:sz w:val="28"/>
          <w:szCs w:val="28"/>
          <w:lang w:val="en-GB"/>
        </w:rPr>
        <w:t>Anexa</w:t>
      </w:r>
      <w:proofErr w:type="spellEnd"/>
      <w:r w:rsidRPr="003C6171">
        <w:rPr>
          <w:rFonts w:ascii="Times New Roman" w:eastAsiaTheme="minorHAnsi" w:hAnsi="Times New Roman"/>
          <w:sz w:val="28"/>
          <w:szCs w:val="28"/>
          <w:lang w:val="en-GB"/>
        </w:rPr>
        <w:t xml:space="preserve"> 31F );</w:t>
      </w:r>
    </w:p>
    <w:p w14:paraId="1CB6FE1A" w14:textId="77777777" w:rsidR="002078BC" w:rsidRDefault="002078BC" w:rsidP="002078BC">
      <w:pPr>
        <w:autoSpaceDE w:val="0"/>
        <w:autoSpaceDN w:val="0"/>
        <w:adjustRightInd w:val="0"/>
        <w:spacing w:after="0" w:line="240" w:lineRule="auto"/>
        <w:rPr>
          <w:rFonts w:ascii="Times New Roman" w:eastAsiaTheme="minorHAnsi" w:hAnsi="Times New Roman"/>
          <w:sz w:val="28"/>
          <w:szCs w:val="28"/>
          <w:lang w:val="en-GB"/>
        </w:rPr>
      </w:pPr>
      <w:proofErr w:type="spellStart"/>
      <w:r>
        <w:rPr>
          <w:rFonts w:ascii="Times New Roman" w:eastAsiaTheme="minorHAnsi" w:hAnsi="Times New Roman"/>
          <w:sz w:val="28"/>
          <w:szCs w:val="28"/>
          <w:lang w:val="en-GB"/>
        </w:rPr>
        <w:t>Medicii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a intra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relaţie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contractuală</w:t>
      </w:r>
      <w:proofErr w:type="spellEnd"/>
      <w:r>
        <w:rPr>
          <w:rFonts w:ascii="Times New Roman" w:eastAsiaTheme="minorHAnsi" w:hAnsi="Times New Roman"/>
          <w:sz w:val="28"/>
          <w:szCs w:val="28"/>
          <w:lang w:val="en-GB"/>
        </w:rPr>
        <w:t xml:space="preserve"> cu casa de </w:t>
      </w:r>
      <w:proofErr w:type="spellStart"/>
      <w:r>
        <w:rPr>
          <w:rFonts w:ascii="Times New Roman" w:eastAsiaTheme="minorHAnsi" w:hAnsi="Times New Roman"/>
          <w:sz w:val="28"/>
          <w:szCs w:val="28"/>
          <w:lang w:val="en-GB"/>
        </w:rPr>
        <w:t>asigurări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sănătate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trebuie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deţină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semnătură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electronică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extinsă</w:t>
      </w:r>
      <w:proofErr w:type="spellEnd"/>
      <w:r>
        <w:rPr>
          <w:rFonts w:ascii="Times New Roman" w:eastAsiaTheme="minorHAnsi" w:hAnsi="Times New Roman"/>
          <w:sz w:val="28"/>
          <w:szCs w:val="28"/>
          <w:lang w:val="en-GB"/>
        </w:rPr>
        <w:t>/</w:t>
      </w:r>
      <w:proofErr w:type="spellStart"/>
      <w:r>
        <w:rPr>
          <w:rFonts w:ascii="Times New Roman" w:eastAsiaTheme="minorHAnsi" w:hAnsi="Times New Roman"/>
          <w:sz w:val="28"/>
          <w:szCs w:val="28"/>
          <w:lang w:val="en-GB"/>
        </w:rPr>
        <w:t>calificată</w:t>
      </w:r>
      <w:proofErr w:type="spellEnd"/>
      <w:r>
        <w:rPr>
          <w:rFonts w:ascii="Times New Roman" w:eastAsiaTheme="minorHAnsi" w:hAnsi="Times New Roman"/>
          <w:sz w:val="28"/>
          <w:szCs w:val="28"/>
          <w:lang w:val="en-GB"/>
        </w:rPr>
        <w:t>.</w:t>
      </w:r>
    </w:p>
    <w:p w14:paraId="4D843A9F" w14:textId="77777777" w:rsidR="00524EFE" w:rsidRPr="008F47F3" w:rsidRDefault="00524EFE" w:rsidP="00814E05">
      <w:pPr>
        <w:contextualSpacing/>
        <w:jc w:val="both"/>
        <w:rPr>
          <w:rFonts w:ascii="Arial" w:hAnsi="Arial" w:cs="Arial"/>
          <w:sz w:val="24"/>
          <w:szCs w:val="24"/>
        </w:rPr>
      </w:pPr>
    </w:p>
    <w:p w14:paraId="7253061E" w14:textId="572C15A8" w:rsidR="00622E7D" w:rsidRPr="008F47F3" w:rsidRDefault="00622E7D" w:rsidP="00814E05">
      <w:pPr>
        <w:ind w:firstLine="502"/>
        <w:contextualSpacing/>
        <w:jc w:val="both"/>
        <w:rPr>
          <w:rFonts w:ascii="Arial" w:eastAsia="Times New Roman" w:hAnsi="Arial" w:cs="Arial"/>
          <w:sz w:val="24"/>
          <w:szCs w:val="24"/>
          <w:lang w:eastAsia="ro-RO"/>
        </w:rPr>
      </w:pPr>
      <w:r w:rsidRPr="008F47F3">
        <w:rPr>
          <w:rFonts w:ascii="Arial" w:eastAsia="Times New Roman" w:hAnsi="Arial" w:cs="Arial"/>
          <w:sz w:val="24"/>
          <w:szCs w:val="24"/>
          <w:lang w:eastAsia="ro-RO"/>
        </w:rPr>
        <w:t>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761E999E" w14:textId="77777777" w:rsidR="00CD778B" w:rsidRPr="008F47F3" w:rsidRDefault="00CD778B" w:rsidP="003F7774">
      <w:pPr>
        <w:autoSpaceDE w:val="0"/>
        <w:autoSpaceDN w:val="0"/>
        <w:adjustRightInd w:val="0"/>
        <w:spacing w:after="0" w:line="240" w:lineRule="auto"/>
        <w:jc w:val="both"/>
        <w:rPr>
          <w:rFonts w:ascii="Arial" w:hAnsi="Arial" w:cs="Arial"/>
          <w:sz w:val="24"/>
          <w:szCs w:val="24"/>
          <w:lang w:eastAsia="ro-RO"/>
        </w:rPr>
      </w:pPr>
    </w:p>
    <w:p w14:paraId="629BFCA9" w14:textId="08541791" w:rsidR="00E03A84" w:rsidRPr="008F47F3" w:rsidRDefault="00E03A84" w:rsidP="00524EFE">
      <w:pPr>
        <w:autoSpaceDE w:val="0"/>
        <w:autoSpaceDN w:val="0"/>
        <w:adjustRightInd w:val="0"/>
        <w:jc w:val="both"/>
        <w:rPr>
          <w:rFonts w:ascii="Arial" w:eastAsia="Times New Roman" w:hAnsi="Arial" w:cs="Arial"/>
          <w:sz w:val="24"/>
          <w:szCs w:val="24"/>
          <w:lang w:eastAsia="ro-RO"/>
        </w:rPr>
      </w:pPr>
      <w:r w:rsidRPr="008F47F3">
        <w:rPr>
          <w:rFonts w:ascii="Arial" w:hAnsi="Arial" w:cs="Arial"/>
          <w:sz w:val="24"/>
          <w:szCs w:val="24"/>
          <w:lang w:eastAsia="ro-RO"/>
        </w:rPr>
        <w:tab/>
      </w:r>
      <w:r w:rsidR="00622E7D" w:rsidRPr="008F47F3">
        <w:rPr>
          <w:rFonts w:ascii="Arial" w:eastAsia="Times New Roman" w:hAnsi="Arial" w:cs="Arial"/>
          <w:sz w:val="24"/>
          <w:szCs w:val="24"/>
          <w:lang w:eastAsia="ro-RO"/>
        </w:rPr>
        <w:t>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3D7D1514" w14:textId="162D18D1" w:rsidR="002328DD" w:rsidRDefault="00DE126E" w:rsidP="00E03A84">
      <w:pPr>
        <w:jc w:val="both"/>
        <w:rPr>
          <w:rFonts w:ascii="Arial" w:hAnsi="Arial" w:cs="Arial"/>
          <w:b/>
          <w:bCs/>
          <w:i/>
          <w:caps/>
          <w:lang w:val="pt-BR"/>
        </w:rPr>
      </w:pPr>
      <w:r>
        <w:rPr>
          <w:rFonts w:ascii="Arial" w:hAnsi="Arial" w:cs="Arial"/>
          <w:b/>
          <w:bCs/>
          <w:i/>
          <w:caps/>
          <w:lang w:val="pt-BR"/>
        </w:rPr>
        <w:t>calendarul de contractare pe anul 201</w:t>
      </w:r>
      <w:r w:rsidR="005234F3">
        <w:rPr>
          <w:rFonts w:ascii="Arial" w:hAnsi="Arial" w:cs="Arial"/>
          <w:b/>
          <w:bCs/>
          <w:i/>
          <w:caps/>
          <w:lang w:val="pt-BR"/>
        </w:rPr>
        <w:t>9</w:t>
      </w:r>
      <w:r>
        <w:rPr>
          <w:rFonts w:ascii="Arial" w:hAnsi="Arial" w:cs="Arial"/>
          <w:b/>
          <w:bCs/>
          <w:i/>
          <w:caps/>
          <w:lang w:val="pt-BR"/>
        </w:rPr>
        <w:t xml:space="preserve"> il puteti consulta pe site-ul cas valcea:</w:t>
      </w:r>
      <w:r w:rsidR="00CD12C8">
        <w:rPr>
          <w:rFonts w:ascii="Arial" w:hAnsi="Arial" w:cs="Arial"/>
          <w:b/>
          <w:bCs/>
          <w:i/>
          <w:caps/>
          <w:lang w:val="pt-BR"/>
        </w:rPr>
        <w:t xml:space="preserve"> </w:t>
      </w:r>
      <w:r>
        <w:rPr>
          <w:rFonts w:ascii="Arial" w:hAnsi="Arial" w:cs="Arial"/>
          <w:b/>
          <w:bCs/>
          <w:i/>
          <w:caps/>
          <w:lang w:val="pt-BR"/>
        </w:rPr>
        <w:t>www.casvl.ro</w:t>
      </w:r>
    </w:p>
    <w:p w14:paraId="029E81FA" w14:textId="77777777" w:rsidR="00E03A84" w:rsidRPr="002328DD" w:rsidRDefault="002328DD" w:rsidP="00E9645A">
      <w:pPr>
        <w:tabs>
          <w:tab w:val="left" w:pos="3630"/>
        </w:tabs>
        <w:contextualSpacing/>
        <w:jc w:val="center"/>
        <w:rPr>
          <w:rFonts w:ascii="Arial" w:hAnsi="Arial" w:cs="Arial"/>
          <w:b/>
          <w:lang w:val="pt-BR"/>
        </w:rPr>
      </w:pPr>
      <w:r w:rsidRPr="002328DD">
        <w:rPr>
          <w:rFonts w:ascii="Arial" w:hAnsi="Arial" w:cs="Arial"/>
          <w:b/>
          <w:lang w:val="pt-BR"/>
        </w:rPr>
        <w:t>Subcomisia de contractare</w:t>
      </w:r>
    </w:p>
    <w:p w14:paraId="15ED01E7" w14:textId="1AE8C2F8" w:rsidR="002328DD" w:rsidRPr="002328DD" w:rsidRDefault="0017121A" w:rsidP="00E9645A">
      <w:pPr>
        <w:tabs>
          <w:tab w:val="left" w:pos="3630"/>
        </w:tabs>
        <w:contextualSpacing/>
        <w:jc w:val="center"/>
        <w:rPr>
          <w:rFonts w:ascii="Arial" w:hAnsi="Arial" w:cs="Arial"/>
          <w:b/>
          <w:lang w:val="pt-BR"/>
        </w:rPr>
      </w:pPr>
      <w:r>
        <w:rPr>
          <w:rFonts w:ascii="Arial" w:hAnsi="Arial" w:cs="Arial"/>
          <w:b/>
          <w:lang w:val="pt-BR"/>
        </w:rPr>
        <w:t>Ingrijiri medicale la domiciliu</w:t>
      </w:r>
    </w:p>
    <w:p w14:paraId="406EC998" w14:textId="068DB2D7" w:rsidR="002328DD" w:rsidRPr="002328DD" w:rsidRDefault="002328DD" w:rsidP="00E9645A">
      <w:pPr>
        <w:tabs>
          <w:tab w:val="left" w:pos="3630"/>
        </w:tabs>
        <w:contextualSpacing/>
        <w:jc w:val="center"/>
        <w:rPr>
          <w:rFonts w:ascii="Arial" w:hAnsi="Arial" w:cs="Arial"/>
          <w:b/>
          <w:lang w:val="pt-BR"/>
        </w:rPr>
      </w:pPr>
      <w:r w:rsidRPr="002328DD">
        <w:rPr>
          <w:rFonts w:ascii="Arial" w:hAnsi="Arial" w:cs="Arial"/>
          <w:b/>
          <w:lang w:val="pt-BR"/>
        </w:rPr>
        <w:t xml:space="preserve">Ec. </w:t>
      </w:r>
      <w:r w:rsidR="00524EFE">
        <w:rPr>
          <w:rFonts w:ascii="Arial" w:hAnsi="Arial" w:cs="Arial"/>
          <w:b/>
          <w:lang w:val="pt-BR"/>
        </w:rPr>
        <w:t>Ramona Serban</w:t>
      </w:r>
    </w:p>
    <w:p w14:paraId="7538B26B" w14:textId="6252BB60" w:rsidR="00814E05" w:rsidRDefault="003104A4" w:rsidP="00E9645A">
      <w:pPr>
        <w:tabs>
          <w:tab w:val="left" w:pos="3630"/>
        </w:tabs>
        <w:contextualSpacing/>
        <w:jc w:val="center"/>
        <w:rPr>
          <w:rFonts w:ascii="Arial" w:hAnsi="Arial" w:cs="Arial"/>
          <w:b/>
          <w:lang w:val="pt-BR"/>
        </w:rPr>
      </w:pPr>
      <w:r>
        <w:rPr>
          <w:rFonts w:ascii="Arial" w:hAnsi="Arial" w:cs="Arial"/>
          <w:b/>
          <w:lang w:val="pt-BR"/>
        </w:rPr>
        <w:t xml:space="preserve">Ec. </w:t>
      </w:r>
      <w:r w:rsidR="005234F3">
        <w:rPr>
          <w:rFonts w:ascii="Arial" w:hAnsi="Arial" w:cs="Arial"/>
          <w:b/>
          <w:lang w:val="pt-BR"/>
        </w:rPr>
        <w:t>Ligia Ofelia Kocsis</w:t>
      </w:r>
    </w:p>
    <w:p w14:paraId="0E014A3D" w14:textId="77777777" w:rsidR="00814E05" w:rsidRPr="00814E05" w:rsidRDefault="00814E05" w:rsidP="00814E05">
      <w:pPr>
        <w:rPr>
          <w:rFonts w:ascii="Arial" w:hAnsi="Arial" w:cs="Arial"/>
          <w:lang w:val="pt-BR"/>
        </w:rPr>
      </w:pPr>
    </w:p>
    <w:sectPr w:rsidR="00814E05" w:rsidRPr="00814E05" w:rsidSect="00FB3C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4D92"/>
    <w:multiLevelType w:val="hybridMultilevel"/>
    <w:tmpl w:val="25D6D9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0F29D0"/>
    <w:multiLevelType w:val="hybridMultilevel"/>
    <w:tmpl w:val="451A4BC6"/>
    <w:lvl w:ilvl="0" w:tplc="66EA8418">
      <w:start w:val="1"/>
      <w:numFmt w:val="decimal"/>
      <w:lvlText w:val="%1."/>
      <w:lvlJc w:val="left"/>
      <w:pPr>
        <w:ind w:left="720" w:hanging="360"/>
      </w:pPr>
      <w:rPr>
        <w:rFonts w:ascii="Arial" w:eastAsia="Calibri" w:hAnsi="Arial" w:cs="Arial"/>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139EE"/>
    <w:multiLevelType w:val="hybridMultilevel"/>
    <w:tmpl w:val="381610A8"/>
    <w:lvl w:ilvl="0" w:tplc="50D8D3C8">
      <w:start w:val="1"/>
      <w:numFmt w:val="decimal"/>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3" w15:restartNumberingAfterBreak="0">
    <w:nsid w:val="57B74370"/>
    <w:multiLevelType w:val="hybridMultilevel"/>
    <w:tmpl w:val="C4301D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38C15ED"/>
    <w:multiLevelType w:val="hybridMultilevel"/>
    <w:tmpl w:val="451A4BC6"/>
    <w:lvl w:ilvl="0" w:tplc="66EA8418">
      <w:start w:val="1"/>
      <w:numFmt w:val="decimal"/>
      <w:lvlText w:val="%1."/>
      <w:lvlJc w:val="left"/>
      <w:pPr>
        <w:ind w:left="720" w:hanging="360"/>
      </w:pPr>
      <w:rPr>
        <w:rFonts w:ascii="Arial" w:eastAsia="Calibri" w:hAnsi="Arial" w:cs="Arial"/>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E6A"/>
    <w:rsid w:val="00045C5A"/>
    <w:rsid w:val="00066FD7"/>
    <w:rsid w:val="00083CB7"/>
    <w:rsid w:val="00092C72"/>
    <w:rsid w:val="00102535"/>
    <w:rsid w:val="001208E5"/>
    <w:rsid w:val="00131501"/>
    <w:rsid w:val="0017121A"/>
    <w:rsid w:val="001B511E"/>
    <w:rsid w:val="001B787A"/>
    <w:rsid w:val="001F357F"/>
    <w:rsid w:val="002078BC"/>
    <w:rsid w:val="00227844"/>
    <w:rsid w:val="002328DD"/>
    <w:rsid w:val="002458E8"/>
    <w:rsid w:val="002736A2"/>
    <w:rsid w:val="002D2885"/>
    <w:rsid w:val="00304C4B"/>
    <w:rsid w:val="003104A4"/>
    <w:rsid w:val="0031788C"/>
    <w:rsid w:val="00332EF4"/>
    <w:rsid w:val="00334640"/>
    <w:rsid w:val="0033660C"/>
    <w:rsid w:val="0038313C"/>
    <w:rsid w:val="003849E4"/>
    <w:rsid w:val="003934E7"/>
    <w:rsid w:val="003A004D"/>
    <w:rsid w:val="003C6171"/>
    <w:rsid w:val="003C7EBF"/>
    <w:rsid w:val="003F686C"/>
    <w:rsid w:val="003F7774"/>
    <w:rsid w:val="00410B87"/>
    <w:rsid w:val="004A59DE"/>
    <w:rsid w:val="004B03DD"/>
    <w:rsid w:val="004C74CD"/>
    <w:rsid w:val="004D1D94"/>
    <w:rsid w:val="005234F3"/>
    <w:rsid w:val="00524EFE"/>
    <w:rsid w:val="005454E5"/>
    <w:rsid w:val="005540A4"/>
    <w:rsid w:val="0056565F"/>
    <w:rsid w:val="00577F2F"/>
    <w:rsid w:val="005D007C"/>
    <w:rsid w:val="005F02B6"/>
    <w:rsid w:val="006157D4"/>
    <w:rsid w:val="00622E7D"/>
    <w:rsid w:val="00641FFA"/>
    <w:rsid w:val="00643B70"/>
    <w:rsid w:val="006477EF"/>
    <w:rsid w:val="00675B78"/>
    <w:rsid w:val="006A7BE8"/>
    <w:rsid w:val="006C4D14"/>
    <w:rsid w:val="006E13F7"/>
    <w:rsid w:val="006E7488"/>
    <w:rsid w:val="00724C42"/>
    <w:rsid w:val="007309F0"/>
    <w:rsid w:val="0073414A"/>
    <w:rsid w:val="00734214"/>
    <w:rsid w:val="00734E94"/>
    <w:rsid w:val="00740D15"/>
    <w:rsid w:val="00761843"/>
    <w:rsid w:val="0078565B"/>
    <w:rsid w:val="00785A37"/>
    <w:rsid w:val="00786D66"/>
    <w:rsid w:val="007B67D5"/>
    <w:rsid w:val="007C0C06"/>
    <w:rsid w:val="007C53F9"/>
    <w:rsid w:val="007F0511"/>
    <w:rsid w:val="007F06D0"/>
    <w:rsid w:val="00814E05"/>
    <w:rsid w:val="00832EFE"/>
    <w:rsid w:val="0087134F"/>
    <w:rsid w:val="0088036A"/>
    <w:rsid w:val="008A5405"/>
    <w:rsid w:val="008C72DD"/>
    <w:rsid w:val="008E38E5"/>
    <w:rsid w:val="008F2477"/>
    <w:rsid w:val="008F47F3"/>
    <w:rsid w:val="008F7E60"/>
    <w:rsid w:val="0094327C"/>
    <w:rsid w:val="00947EB9"/>
    <w:rsid w:val="00957B0B"/>
    <w:rsid w:val="00981EC6"/>
    <w:rsid w:val="009A7AFD"/>
    <w:rsid w:val="009D1C91"/>
    <w:rsid w:val="009D776C"/>
    <w:rsid w:val="009F45FC"/>
    <w:rsid w:val="00A24131"/>
    <w:rsid w:val="00A435F3"/>
    <w:rsid w:val="00A767AD"/>
    <w:rsid w:val="00AB606B"/>
    <w:rsid w:val="00B12CFE"/>
    <w:rsid w:val="00B13B00"/>
    <w:rsid w:val="00B3635C"/>
    <w:rsid w:val="00B4566C"/>
    <w:rsid w:val="00B543C3"/>
    <w:rsid w:val="00B572DB"/>
    <w:rsid w:val="00B707CD"/>
    <w:rsid w:val="00B74486"/>
    <w:rsid w:val="00BE688E"/>
    <w:rsid w:val="00C4170F"/>
    <w:rsid w:val="00C57819"/>
    <w:rsid w:val="00C71E83"/>
    <w:rsid w:val="00C72569"/>
    <w:rsid w:val="00CD12C8"/>
    <w:rsid w:val="00CD778B"/>
    <w:rsid w:val="00D2613C"/>
    <w:rsid w:val="00D27EDD"/>
    <w:rsid w:val="00D31E6A"/>
    <w:rsid w:val="00D50DAC"/>
    <w:rsid w:val="00D6196C"/>
    <w:rsid w:val="00D6228A"/>
    <w:rsid w:val="00DA0B73"/>
    <w:rsid w:val="00DB4F15"/>
    <w:rsid w:val="00DE126E"/>
    <w:rsid w:val="00DE6906"/>
    <w:rsid w:val="00DE76D4"/>
    <w:rsid w:val="00E007E1"/>
    <w:rsid w:val="00E03A84"/>
    <w:rsid w:val="00E208E0"/>
    <w:rsid w:val="00E4642C"/>
    <w:rsid w:val="00E7513B"/>
    <w:rsid w:val="00E9645A"/>
    <w:rsid w:val="00EA4B57"/>
    <w:rsid w:val="00EB379A"/>
    <w:rsid w:val="00F2575C"/>
    <w:rsid w:val="00F74060"/>
    <w:rsid w:val="00FB3C86"/>
    <w:rsid w:val="00FB4089"/>
    <w:rsid w:val="00FC2DE3"/>
    <w:rsid w:val="00FC7F26"/>
    <w:rsid w:val="00FE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A1E9"/>
  <w15:docId w15:val="{0775E83D-6890-4C28-B4E2-334447F3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E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86"/>
    <w:pPr>
      <w:ind w:left="720"/>
      <w:contextualSpacing/>
    </w:pPr>
  </w:style>
  <w:style w:type="paragraph" w:styleId="BalloonText">
    <w:name w:val="Balloon Text"/>
    <w:basedOn w:val="Normal"/>
    <w:link w:val="BalloonTextChar"/>
    <w:uiPriority w:val="99"/>
    <w:semiHidden/>
    <w:unhideWhenUsed/>
    <w:rsid w:val="00880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36A"/>
    <w:rPr>
      <w:rFonts w:ascii="Tahoma" w:eastAsia="Calibri" w:hAnsi="Tahoma" w:cs="Tahoma"/>
      <w:sz w:val="16"/>
      <w:szCs w:val="16"/>
    </w:rPr>
  </w:style>
  <w:style w:type="character" w:styleId="Hyperlink">
    <w:name w:val="Hyperlink"/>
    <w:uiPriority w:val="99"/>
    <w:rsid w:val="00E03A84"/>
    <w:rPr>
      <w:color w:val="0000FF"/>
      <w:u w:val="single"/>
    </w:rPr>
  </w:style>
  <w:style w:type="character" w:customStyle="1" w:styleId="apple-converted-space">
    <w:name w:val="apple-converted-space"/>
    <w:basedOn w:val="DefaultParagraphFont"/>
    <w:rsid w:val="00947EB9"/>
  </w:style>
  <w:style w:type="paragraph" w:styleId="BodyTextIndent">
    <w:name w:val="Body Text Indent"/>
    <w:basedOn w:val="Normal"/>
    <w:link w:val="BodyTextIndentChar"/>
    <w:semiHidden/>
    <w:rsid w:val="006C4D14"/>
    <w:pPr>
      <w:spacing w:after="0" w:line="240" w:lineRule="auto"/>
      <w:ind w:firstLine="720"/>
    </w:pPr>
    <w:rPr>
      <w:rFonts w:ascii="Times New Roman" w:eastAsia="Times New Roman" w:hAnsi="Times New Roman"/>
      <w:sz w:val="28"/>
      <w:szCs w:val="20"/>
      <w:lang w:eastAsia="ro-RO"/>
    </w:rPr>
  </w:style>
  <w:style w:type="character" w:customStyle="1" w:styleId="BodyTextIndentChar">
    <w:name w:val="Body Text Indent Char"/>
    <w:basedOn w:val="DefaultParagraphFont"/>
    <w:link w:val="BodyTextIndent"/>
    <w:semiHidden/>
    <w:rsid w:val="006C4D14"/>
    <w:rPr>
      <w:rFonts w:ascii="Times New Roman" w:eastAsia="Times New Roman" w:hAnsi="Times New Roman" w:cs="Times New Roman"/>
      <w:sz w:val="28"/>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8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67CBD-FB15-4201-8D0F-C42EB0D8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830</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serban.ramona</dc:creator>
  <cp:keywords/>
  <dc:description/>
  <cp:lastModifiedBy>Ramona Serban</cp:lastModifiedBy>
  <cp:revision>14</cp:revision>
  <cp:lastPrinted>2017-03-06T11:46:00Z</cp:lastPrinted>
  <dcterms:created xsi:type="dcterms:W3CDTF">2018-04-02T11:29:00Z</dcterms:created>
  <dcterms:modified xsi:type="dcterms:W3CDTF">2020-06-15T06:49:00Z</dcterms:modified>
</cp:coreProperties>
</file>